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B00AD" w14:textId="5D4E445F" w:rsidR="006623A3" w:rsidRPr="004933DA" w:rsidRDefault="00D364EC" w:rsidP="004933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Etelka Monospace" w:eastAsia="Etelka Monospace" w:hAnsi="Etelka Monospace" w:cs="Etelka Monospace"/>
          <w:color w:val="FFFFFF"/>
          <w:sz w:val="35"/>
          <w:szCs w:val="35"/>
          <w:highlight w:val="black"/>
        </w:rPr>
      </w:pPr>
      <w:bookmarkStart w:id="0" w:name="_Hlk93393293"/>
      <w:r>
        <w:rPr>
          <w:rFonts w:ascii="Etelka Monospace" w:eastAsia="Etelka Monospace" w:hAnsi="Etelka Monospace" w:cs="Etelka Monospace"/>
          <w:color w:val="FFFFFF"/>
          <w:sz w:val="35"/>
          <w:szCs w:val="35"/>
          <w:highlight w:val="black"/>
        </w:rPr>
        <w:t xml:space="preserve">Mahlerová čtvrtá symfonie v opavském kostele nebo ZUŠ Open - program </w:t>
      </w:r>
      <w:r w:rsidR="006623A3" w:rsidRPr="004933DA">
        <w:rPr>
          <w:rFonts w:ascii="Etelka Monospace" w:eastAsia="Etelka Monospace" w:hAnsi="Etelka Monospace" w:cs="Etelka Monospace"/>
          <w:color w:val="FFFFFF"/>
          <w:sz w:val="35"/>
          <w:szCs w:val="35"/>
          <w:highlight w:val="black"/>
        </w:rPr>
        <w:t>Janáčkov</w:t>
      </w:r>
      <w:r>
        <w:rPr>
          <w:rFonts w:ascii="Etelka Monospace" w:eastAsia="Etelka Monospace" w:hAnsi="Etelka Monospace" w:cs="Etelka Monospace"/>
          <w:color w:val="FFFFFF"/>
          <w:sz w:val="35"/>
          <w:szCs w:val="35"/>
          <w:highlight w:val="black"/>
        </w:rPr>
        <w:t>y</w:t>
      </w:r>
      <w:r w:rsidR="006623A3" w:rsidRPr="004933DA">
        <w:rPr>
          <w:rFonts w:ascii="Etelka Monospace" w:eastAsia="Etelka Monospace" w:hAnsi="Etelka Monospace" w:cs="Etelka Monospace"/>
          <w:color w:val="FFFFFF"/>
          <w:sz w:val="35"/>
          <w:szCs w:val="35"/>
          <w:highlight w:val="black"/>
        </w:rPr>
        <w:t xml:space="preserve"> filharmonie </w:t>
      </w:r>
      <w:r>
        <w:rPr>
          <w:rFonts w:ascii="Etelka Monospace" w:eastAsia="Etelka Monospace" w:hAnsi="Etelka Monospace" w:cs="Etelka Monospace"/>
          <w:color w:val="FFFFFF"/>
          <w:sz w:val="35"/>
          <w:szCs w:val="35"/>
          <w:highlight w:val="black"/>
        </w:rPr>
        <w:t>na tento týden</w:t>
      </w:r>
    </w:p>
    <w:p w14:paraId="7456CE04" w14:textId="45E1DBC0" w:rsidR="007F5B4C" w:rsidRDefault="007F5B4C" w:rsidP="004452C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Etelka Monospace" w:eastAsia="Etelka Monospace" w:hAnsi="Etelka Monospace" w:cs="Etelka Monospace"/>
          <w:color w:val="FFFFFF"/>
          <w:sz w:val="30"/>
          <w:szCs w:val="30"/>
          <w:highlight w:val="black"/>
        </w:rPr>
      </w:pPr>
    </w:p>
    <w:p w14:paraId="41EE05AF" w14:textId="133A9E54" w:rsidR="00C22CBE" w:rsidRPr="007F5B4C" w:rsidRDefault="00C22CBE" w:rsidP="004452C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Etelka Monospace" w:eastAsia="Etelka Monospace" w:hAnsi="Etelka Monospace" w:cs="Etelka Monospace"/>
          <w:color w:val="000000" w:themeColor="text1"/>
          <w:sz w:val="22"/>
          <w:szCs w:val="22"/>
          <w:highlight w:val="black"/>
        </w:rPr>
      </w:pPr>
    </w:p>
    <w:p w14:paraId="33D1A43D" w14:textId="75AEF87E" w:rsidR="00623614" w:rsidRDefault="00CF51CB" w:rsidP="0062361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rPr>
          <w:rFonts w:ascii="Etelka Light" w:eastAsia="Etelka Light" w:hAnsi="Etelka Light" w:cs="Etelka Light"/>
          <w:b/>
          <w:bCs/>
          <w:color w:val="000000"/>
        </w:rPr>
      </w:pPr>
      <w:r>
        <w:rPr>
          <w:rFonts w:ascii="Etelka Light" w:eastAsia="Etelka Light" w:hAnsi="Etelka Light" w:cs="Etelka Light"/>
          <w:b/>
          <w:bCs/>
          <w:color w:val="000000"/>
        </w:rPr>
        <w:t>Prolnutí dvou sezón – tak by se dal nazvat program Janáčkovy filharmonie Ostrava v tomto týdnu. V úterý 24. května odehraje</w:t>
      </w:r>
      <w:r w:rsidRPr="00CF51CB">
        <w:rPr>
          <w:rFonts w:ascii="Etelka Light" w:eastAsia="Etelka Light" w:hAnsi="Etelka Light" w:cs="Etelka Light"/>
          <w:b/>
          <w:bCs/>
          <w:color w:val="000000"/>
        </w:rPr>
        <w:t xml:space="preserve"> </w:t>
      </w:r>
      <w:r w:rsidR="00330178">
        <w:rPr>
          <w:rFonts w:ascii="Etelka Light" w:eastAsia="Etelka Light" w:hAnsi="Etelka Light" w:cs="Etelka Light"/>
          <w:b/>
          <w:bCs/>
          <w:color w:val="000000"/>
        </w:rPr>
        <w:t xml:space="preserve">JFO </w:t>
      </w:r>
      <w:r>
        <w:rPr>
          <w:rFonts w:ascii="Etelka Light" w:eastAsia="Etelka Light" w:hAnsi="Etelka Light" w:cs="Etelka Light"/>
          <w:b/>
          <w:bCs/>
          <w:color w:val="000000"/>
        </w:rPr>
        <w:t>z</w:t>
      </w:r>
      <w:r w:rsidR="00330178">
        <w:rPr>
          <w:rFonts w:ascii="Etelka Light" w:eastAsia="Etelka Light" w:hAnsi="Etelka Light" w:cs="Etelka Light"/>
          <w:b/>
          <w:bCs/>
          <w:color w:val="000000"/>
        </w:rPr>
        <w:t> </w:t>
      </w:r>
      <w:r>
        <w:rPr>
          <w:rFonts w:ascii="Etelka Light" w:eastAsia="Etelka Light" w:hAnsi="Etelka Light" w:cs="Etelka Light"/>
          <w:b/>
          <w:bCs/>
          <w:color w:val="000000"/>
        </w:rPr>
        <w:t>no</w:t>
      </w:r>
      <w:r w:rsidR="00623614">
        <w:rPr>
          <w:rFonts w:ascii="Etelka Light" w:eastAsia="Etelka Light" w:hAnsi="Etelka Light" w:cs="Etelka Light"/>
          <w:b/>
          <w:bCs/>
          <w:color w:val="000000"/>
        </w:rPr>
        <w:t>vé</w:t>
      </w:r>
      <w:r w:rsidR="00330178">
        <w:rPr>
          <w:rFonts w:ascii="Etelka Light" w:eastAsia="Etelka Light" w:hAnsi="Etelka Light" w:cs="Etelka Light"/>
          <w:b/>
          <w:bCs/>
          <w:color w:val="000000"/>
        </w:rPr>
        <w:t>,</w:t>
      </w:r>
      <w:r>
        <w:rPr>
          <w:rFonts w:ascii="Etelka Light" w:eastAsia="Etelka Light" w:hAnsi="Etelka Light" w:cs="Etelka Light"/>
          <w:b/>
          <w:bCs/>
          <w:color w:val="000000"/>
        </w:rPr>
        <w:t xml:space="preserve"> 69. sezóny</w:t>
      </w:r>
      <w:r w:rsidR="00330178">
        <w:rPr>
          <w:rFonts w:ascii="Etelka Light" w:eastAsia="Etelka Light" w:hAnsi="Etelka Light" w:cs="Etelka Light"/>
          <w:b/>
          <w:bCs/>
          <w:color w:val="000000"/>
        </w:rPr>
        <w:t>,</w:t>
      </w:r>
      <w:r>
        <w:rPr>
          <w:rFonts w:ascii="Etelka Light" w:eastAsia="Etelka Light" w:hAnsi="Etelka Light" w:cs="Etelka Light"/>
          <w:b/>
          <w:bCs/>
          <w:color w:val="000000"/>
        </w:rPr>
        <w:t xml:space="preserve"> 1. abonentní koncert v Opavě v kostele sv</w:t>
      </w:r>
      <w:r w:rsidR="00330178">
        <w:rPr>
          <w:rFonts w:ascii="Etelka Light" w:eastAsia="Etelka Light" w:hAnsi="Etelka Light" w:cs="Etelka Light"/>
          <w:b/>
          <w:bCs/>
          <w:color w:val="000000"/>
        </w:rPr>
        <w:t>.</w:t>
      </w:r>
      <w:r>
        <w:rPr>
          <w:rFonts w:ascii="Etelka Light" w:eastAsia="Etelka Light" w:hAnsi="Etelka Light" w:cs="Etelka Light"/>
          <w:b/>
          <w:bCs/>
          <w:color w:val="000000"/>
        </w:rPr>
        <w:t xml:space="preserve"> Václava. </w:t>
      </w:r>
      <w:r w:rsidR="00623614">
        <w:rPr>
          <w:rFonts w:ascii="Etelka Light" w:eastAsia="Etelka Light" w:hAnsi="Etelka Light" w:cs="Etelka Light"/>
          <w:b/>
          <w:bCs/>
          <w:color w:val="000000"/>
        </w:rPr>
        <w:t xml:space="preserve">Na tomto </w:t>
      </w:r>
      <w:r w:rsidR="00623614" w:rsidRPr="00FA3AA8">
        <w:rPr>
          <w:rFonts w:ascii="Etelka Light" w:eastAsia="Etelka Light" w:hAnsi="Etelka Light" w:cs="Etelka Light"/>
          <w:b/>
          <w:bCs/>
          <w:color w:val="000000"/>
        </w:rPr>
        <w:t xml:space="preserve">prvním z opavských koncertů orchestr předvede čtvrtou symfonii </w:t>
      </w:r>
      <w:r w:rsidR="00330178">
        <w:rPr>
          <w:rFonts w:ascii="Etelka Light" w:eastAsia="Etelka Light" w:hAnsi="Etelka Light" w:cs="Etelka Light"/>
          <w:b/>
          <w:bCs/>
          <w:color w:val="000000"/>
        </w:rPr>
        <w:t xml:space="preserve">od </w:t>
      </w:r>
      <w:r w:rsidR="00623614" w:rsidRPr="00FA3AA8">
        <w:rPr>
          <w:rFonts w:ascii="Etelka Light" w:eastAsia="Etelka Light" w:hAnsi="Etelka Light" w:cs="Etelka Light"/>
          <w:b/>
          <w:bCs/>
          <w:color w:val="000000"/>
        </w:rPr>
        <w:t>Gustava Mahlera.</w:t>
      </w:r>
      <w:r w:rsidR="00623614">
        <w:rPr>
          <w:rFonts w:ascii="Etelka Light" w:eastAsia="Etelka Light" w:hAnsi="Etelka Light" w:cs="Etelka Light"/>
          <w:b/>
          <w:bCs/>
          <w:color w:val="000000"/>
        </w:rPr>
        <w:t xml:space="preserve"> </w:t>
      </w:r>
      <w:r>
        <w:rPr>
          <w:rFonts w:ascii="Etelka Light" w:eastAsia="Etelka Light" w:hAnsi="Etelka Light" w:cs="Etelka Light"/>
          <w:b/>
          <w:bCs/>
          <w:color w:val="000000"/>
        </w:rPr>
        <w:t>O dva dny později, ve čtvrtek 26. května</w:t>
      </w:r>
      <w:r w:rsidR="00092502">
        <w:rPr>
          <w:rFonts w:ascii="Etelka Light" w:eastAsia="Etelka Light" w:hAnsi="Etelka Light" w:cs="Etelka Light"/>
          <w:b/>
          <w:bCs/>
          <w:color w:val="000000"/>
        </w:rPr>
        <w:t>,</w:t>
      </w:r>
      <w:r>
        <w:rPr>
          <w:rFonts w:ascii="Etelka Light" w:eastAsia="Etelka Light" w:hAnsi="Etelka Light" w:cs="Etelka Light"/>
          <w:b/>
          <w:bCs/>
          <w:color w:val="000000"/>
        </w:rPr>
        <w:t xml:space="preserve"> jsou posluchači zváni </w:t>
      </w:r>
      <w:r w:rsidR="00623614">
        <w:rPr>
          <w:rFonts w:ascii="Etelka Light" w:eastAsia="Etelka Light" w:hAnsi="Etelka Light" w:cs="Etelka Light"/>
          <w:b/>
          <w:bCs/>
          <w:color w:val="000000"/>
        </w:rPr>
        <w:t xml:space="preserve">do Domu kultury města Ostravy na koncert ještě 68. sezóny – ZUŠ Open s podnázvem „JFO dětem“, kde </w:t>
      </w:r>
      <w:r w:rsidR="00623614" w:rsidRPr="00D364EC">
        <w:rPr>
          <w:rFonts w:ascii="Etelka Light" w:eastAsia="Etelka Light" w:hAnsi="Etelka Light" w:cs="Etelka Light"/>
          <w:b/>
          <w:bCs/>
          <w:color w:val="000000"/>
        </w:rPr>
        <w:t>vedle sebe k pultům usednou žáci Z</w:t>
      </w:r>
      <w:r w:rsidR="00A0302D">
        <w:rPr>
          <w:rFonts w:ascii="Etelka Light" w:eastAsia="Etelka Light" w:hAnsi="Etelka Light" w:cs="Etelka Light"/>
          <w:b/>
          <w:bCs/>
          <w:color w:val="000000"/>
        </w:rPr>
        <w:t>ákladních uměleckých škol</w:t>
      </w:r>
      <w:r w:rsidR="00623614" w:rsidRPr="00D364EC">
        <w:rPr>
          <w:rFonts w:ascii="Etelka Light" w:eastAsia="Etelka Light" w:hAnsi="Etelka Light" w:cs="Etelka Light"/>
          <w:b/>
          <w:bCs/>
          <w:color w:val="000000"/>
        </w:rPr>
        <w:t xml:space="preserve"> a členové orchestru J</w:t>
      </w:r>
      <w:r w:rsidR="00A0302D">
        <w:rPr>
          <w:rFonts w:ascii="Etelka Light" w:eastAsia="Etelka Light" w:hAnsi="Etelka Light" w:cs="Etelka Light"/>
          <w:b/>
          <w:bCs/>
          <w:color w:val="000000"/>
        </w:rPr>
        <w:t xml:space="preserve">anáčkovy filharmonie </w:t>
      </w:r>
      <w:r w:rsidR="00623614" w:rsidRPr="00D364EC">
        <w:rPr>
          <w:rFonts w:ascii="Etelka Light" w:eastAsia="Etelka Light" w:hAnsi="Etelka Light" w:cs="Etelka Light"/>
          <w:b/>
          <w:bCs/>
          <w:color w:val="000000"/>
        </w:rPr>
        <w:t>O</w:t>
      </w:r>
      <w:r w:rsidR="00A0302D">
        <w:rPr>
          <w:rFonts w:ascii="Etelka Light" w:eastAsia="Etelka Light" w:hAnsi="Etelka Light" w:cs="Etelka Light"/>
          <w:b/>
          <w:bCs/>
          <w:color w:val="000000"/>
        </w:rPr>
        <w:t>strava</w:t>
      </w:r>
      <w:r w:rsidR="00623614" w:rsidRPr="00D364EC">
        <w:rPr>
          <w:rFonts w:ascii="Etelka Light" w:eastAsia="Etelka Light" w:hAnsi="Etelka Light" w:cs="Etelka Light"/>
          <w:b/>
          <w:bCs/>
          <w:color w:val="000000"/>
        </w:rPr>
        <w:t>, k nimž se připojí špičkoví umělci – Ivo Kahánek</w:t>
      </w:r>
      <w:r w:rsidR="00605605">
        <w:rPr>
          <w:rFonts w:ascii="Etelka Light" w:eastAsia="Etelka Light" w:hAnsi="Etelka Light" w:cs="Etelka Light"/>
          <w:b/>
          <w:bCs/>
          <w:color w:val="000000"/>
        </w:rPr>
        <w:t xml:space="preserve">, </w:t>
      </w:r>
      <w:r w:rsidR="00605605" w:rsidRPr="00605605">
        <w:rPr>
          <w:rFonts w:ascii="Etelka Light" w:eastAsia="Etelka Light" w:hAnsi="Etelka Light" w:cs="Etelka Light"/>
          <w:b/>
          <w:bCs/>
          <w:color w:val="000000"/>
        </w:rPr>
        <w:t xml:space="preserve">Beata Hlavenková </w:t>
      </w:r>
      <w:r w:rsidR="00623614">
        <w:rPr>
          <w:rFonts w:ascii="Etelka Light" w:eastAsia="Etelka Light" w:hAnsi="Etelka Light" w:cs="Etelka Light"/>
          <w:b/>
          <w:bCs/>
          <w:color w:val="000000"/>
        </w:rPr>
        <w:t xml:space="preserve">nebo </w:t>
      </w:r>
      <w:r w:rsidR="00623614" w:rsidRPr="00D364EC">
        <w:rPr>
          <w:rFonts w:ascii="Etelka Light" w:eastAsia="Etelka Light" w:hAnsi="Etelka Light" w:cs="Etelka Light"/>
          <w:b/>
          <w:bCs/>
          <w:color w:val="000000"/>
        </w:rPr>
        <w:t>Terezie Vodička Kovalová</w:t>
      </w:r>
      <w:r w:rsidR="00623614">
        <w:rPr>
          <w:rFonts w:ascii="Etelka Light" w:eastAsia="Etelka Light" w:hAnsi="Etelka Light" w:cs="Etelka Light"/>
          <w:b/>
          <w:bCs/>
          <w:color w:val="000000"/>
        </w:rPr>
        <w:t>.</w:t>
      </w:r>
    </w:p>
    <w:p w14:paraId="5F28F6E8" w14:textId="0C968A6F" w:rsidR="00CF51CB" w:rsidRPr="003F5044" w:rsidRDefault="00CF51CB" w:rsidP="0021096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rPr>
          <w:rFonts w:ascii="Etelka Light" w:eastAsia="Etelka Light" w:hAnsi="Etelka Light" w:cs="Etelka Light"/>
          <w:i/>
          <w:iCs/>
          <w:color w:val="000000"/>
        </w:rPr>
      </w:pPr>
    </w:p>
    <w:p w14:paraId="3FB6E31B" w14:textId="05825A55" w:rsidR="00605605" w:rsidRPr="003F5044" w:rsidRDefault="003F5044" w:rsidP="003F5044">
      <w:pPr>
        <w:spacing w:line="360" w:lineRule="auto"/>
        <w:ind w:leftChars="0" w:firstLineChars="0" w:firstLine="0"/>
        <w:rPr>
          <w:rFonts w:ascii="Etelka Light" w:eastAsia="Etelka Light" w:hAnsi="Etelka Light" w:cs="Etelka Light"/>
          <w:color w:val="000000"/>
        </w:rPr>
      </w:pPr>
      <w:r w:rsidRPr="003F5044">
        <w:rPr>
          <w:rFonts w:ascii="Etelka Light" w:eastAsia="Etelka Light" w:hAnsi="Etelka Light" w:cs="Etelka Light"/>
          <w:i/>
          <w:iCs/>
          <w:color w:val="000000"/>
        </w:rPr>
        <w:t>„</w:t>
      </w:r>
      <w:r w:rsidR="00623614" w:rsidRPr="003F5044">
        <w:rPr>
          <w:rFonts w:ascii="Etelka Light" w:eastAsia="Etelka Light" w:hAnsi="Etelka Light" w:cs="Etelka Light"/>
          <w:i/>
          <w:iCs/>
          <w:color w:val="000000"/>
        </w:rPr>
        <w:t>V Opavě se pod taktovkou JFO konaly koncerty už v 70. a 80. letech minulého století. Před čtyřmi lety byla tato tradice obnovena</w:t>
      </w:r>
      <w:r>
        <w:rPr>
          <w:rFonts w:ascii="Etelka Light" w:eastAsia="Etelka Light" w:hAnsi="Etelka Light" w:cs="Etelka Light"/>
          <w:i/>
          <w:iCs/>
          <w:color w:val="000000"/>
        </w:rPr>
        <w:t xml:space="preserve"> a vznikl tak ‚Cyklus koncertů v Opavě – O‘</w:t>
      </w:r>
      <w:r w:rsidR="00623614" w:rsidRPr="003F5044">
        <w:rPr>
          <w:rFonts w:ascii="Etelka Light" w:eastAsia="Etelka Light" w:hAnsi="Etelka Light" w:cs="Etelka Light"/>
          <w:i/>
          <w:iCs/>
          <w:color w:val="000000"/>
        </w:rPr>
        <w:t>. Hudební zážitek opavského symfonického cyklu je umocněn jedinečným prostorem kostela svatého Václava. Tentokrát tu zaznějí skladby nejznámějších klasiků, jako je Haydn, Mozart</w:t>
      </w:r>
      <w:r w:rsidRPr="003F5044">
        <w:rPr>
          <w:rFonts w:ascii="Etelka Light" w:eastAsia="Etelka Light" w:hAnsi="Etelka Light" w:cs="Etelka Light"/>
          <w:i/>
          <w:iCs/>
          <w:color w:val="000000"/>
        </w:rPr>
        <w:t>,</w:t>
      </w:r>
      <w:r w:rsidR="00623614" w:rsidRPr="003F5044">
        <w:rPr>
          <w:rFonts w:ascii="Etelka Light" w:eastAsia="Etelka Light" w:hAnsi="Etelka Light" w:cs="Etelka Light"/>
          <w:i/>
          <w:iCs/>
          <w:color w:val="000000"/>
        </w:rPr>
        <w:t xml:space="preserve"> Beethoven</w:t>
      </w:r>
      <w:r w:rsidRPr="003F5044">
        <w:rPr>
          <w:rFonts w:ascii="Etelka Light" w:eastAsia="Etelka Light" w:hAnsi="Etelka Light" w:cs="Etelka Light"/>
          <w:i/>
          <w:iCs/>
          <w:color w:val="000000"/>
        </w:rPr>
        <w:t xml:space="preserve"> nebo právě Mahler, kterým abonentní cyklus opa</w:t>
      </w:r>
      <w:r>
        <w:rPr>
          <w:rFonts w:ascii="Etelka Light" w:eastAsia="Etelka Light" w:hAnsi="Etelka Light" w:cs="Etelka Light"/>
          <w:i/>
          <w:iCs/>
          <w:color w:val="000000"/>
        </w:rPr>
        <w:t>v</w:t>
      </w:r>
      <w:r w:rsidRPr="003F5044">
        <w:rPr>
          <w:rFonts w:ascii="Etelka Light" w:eastAsia="Etelka Light" w:hAnsi="Etelka Light" w:cs="Etelka Light"/>
          <w:i/>
          <w:iCs/>
          <w:color w:val="000000"/>
        </w:rPr>
        <w:t>ských koncertů otvíráme,“</w:t>
      </w:r>
      <w:r>
        <w:rPr>
          <w:rFonts w:ascii="Etelka Light" w:eastAsia="Etelka Light" w:hAnsi="Etelka Light" w:cs="Etelka Light"/>
          <w:color w:val="000000"/>
        </w:rPr>
        <w:t xml:space="preserve"> </w:t>
      </w:r>
      <w:r w:rsidRPr="00B349E8">
        <w:rPr>
          <w:rFonts w:ascii="Etelka Light" w:eastAsia="Etelka Light" w:hAnsi="Etelka Light" w:cs="Etelka Light"/>
          <w:b/>
          <w:bCs/>
          <w:color w:val="000000"/>
        </w:rPr>
        <w:t>říká ředitel JFO Jan Žemla a dodává</w:t>
      </w:r>
      <w:r>
        <w:rPr>
          <w:rFonts w:ascii="Etelka Light" w:eastAsia="Etelka Light" w:hAnsi="Etelka Light" w:cs="Etelka Light"/>
          <w:color w:val="000000"/>
        </w:rPr>
        <w:t xml:space="preserve"> </w:t>
      </w:r>
      <w:r w:rsidRPr="00B349E8">
        <w:rPr>
          <w:rFonts w:ascii="Etelka Light" w:eastAsia="Etelka Light" w:hAnsi="Etelka Light" w:cs="Etelka Light"/>
          <w:i/>
          <w:iCs/>
          <w:color w:val="000000"/>
        </w:rPr>
        <w:t xml:space="preserve">„vedle toho v ‚Cyklu E – Elán mladých‘ </w:t>
      </w:r>
      <w:r w:rsidR="00605605" w:rsidRPr="00B349E8">
        <w:rPr>
          <w:rFonts w:ascii="Etelka Light" w:eastAsia="Etelka Light" w:hAnsi="Etelka Light" w:cs="Etelka Light"/>
          <w:i/>
          <w:iCs/>
          <w:color w:val="000000"/>
        </w:rPr>
        <w:t>dává</w:t>
      </w:r>
      <w:r w:rsidRPr="00B349E8">
        <w:rPr>
          <w:rFonts w:ascii="Etelka Light" w:eastAsia="Etelka Light" w:hAnsi="Etelka Light" w:cs="Etelka Light"/>
          <w:i/>
          <w:iCs/>
          <w:color w:val="000000"/>
        </w:rPr>
        <w:t>me</w:t>
      </w:r>
      <w:r w:rsidR="00605605" w:rsidRPr="00B349E8">
        <w:rPr>
          <w:rFonts w:ascii="Etelka Light" w:eastAsia="Etelka Light" w:hAnsi="Etelka Light" w:cs="Etelka Light"/>
          <w:i/>
          <w:iCs/>
          <w:color w:val="000000"/>
        </w:rPr>
        <w:t xml:space="preserve"> šanci vycházejícím hvězdám, které se v rámci tohoto cyklu většinou poprvé představí</w:t>
      </w:r>
      <w:r w:rsidR="00605605" w:rsidRPr="00B349E8">
        <w:rPr>
          <w:rFonts w:ascii="Etelka Light" w:eastAsia="Etelka Light" w:hAnsi="Etelka Light" w:cs="Etelka Light"/>
          <w:b/>
          <w:bCs/>
          <w:i/>
          <w:iCs/>
          <w:color w:val="000000"/>
        </w:rPr>
        <w:t xml:space="preserve"> </w:t>
      </w:r>
      <w:r w:rsidR="00605605" w:rsidRPr="00B349E8">
        <w:rPr>
          <w:rFonts w:ascii="Etelka Light" w:eastAsia="Etelka Light" w:hAnsi="Etelka Light" w:cs="Etelka Light"/>
          <w:i/>
          <w:iCs/>
          <w:color w:val="000000"/>
        </w:rPr>
        <w:t>s velkým symfonickým tělesem.</w:t>
      </w:r>
      <w:r w:rsidRPr="00B349E8">
        <w:rPr>
          <w:rFonts w:ascii="Etelka Light" w:eastAsia="Etelka Light" w:hAnsi="Etelka Light" w:cs="Etelka Light"/>
          <w:i/>
          <w:iCs/>
          <w:color w:val="000000"/>
        </w:rPr>
        <w:t xml:space="preserve"> Tento týden budou mentory </w:t>
      </w:r>
      <w:r w:rsidR="00B349E8" w:rsidRPr="00B349E8">
        <w:rPr>
          <w:rFonts w:ascii="Etelka Light" w:eastAsia="Etelka Light" w:hAnsi="Etelka Light" w:cs="Etelka Light"/>
          <w:i/>
          <w:iCs/>
          <w:color w:val="000000"/>
        </w:rPr>
        <w:t>osobnosti jako Ivo Kahánek, Beáta Hlavenková nebo Terezie Vodička Kovalová.“</w:t>
      </w:r>
    </w:p>
    <w:p w14:paraId="1ED6C75C" w14:textId="2CC4B9CC" w:rsidR="004F5B0C" w:rsidRDefault="004F5B0C" w:rsidP="0021096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rPr>
          <w:rFonts w:ascii="Etelka Light" w:eastAsia="Etelka Light" w:hAnsi="Etelka Light" w:cs="Etelka Light"/>
          <w:b/>
          <w:bCs/>
          <w:color w:val="000000"/>
        </w:rPr>
      </w:pPr>
    </w:p>
    <w:p w14:paraId="12189783" w14:textId="54792C3E" w:rsidR="00B349E8" w:rsidRDefault="00B349E8" w:rsidP="0021096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rPr>
          <w:rFonts w:ascii="Etelka Light" w:eastAsia="Etelka Light" w:hAnsi="Etelka Light" w:cs="Etelka Light"/>
          <w:b/>
          <w:bCs/>
          <w:color w:val="000000"/>
        </w:rPr>
      </w:pPr>
    </w:p>
    <w:p w14:paraId="47A33471" w14:textId="77777777" w:rsidR="00B349E8" w:rsidRPr="00623614" w:rsidRDefault="00B349E8" w:rsidP="0021096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rPr>
          <w:rFonts w:ascii="Etelka Light" w:eastAsia="Etelka Light" w:hAnsi="Etelka Light" w:cs="Etelka Light"/>
          <w:b/>
          <w:bCs/>
          <w:color w:val="000000"/>
        </w:rPr>
      </w:pPr>
    </w:p>
    <w:p w14:paraId="71EE2F45" w14:textId="43A82C48" w:rsidR="00C2692A" w:rsidRPr="00623614" w:rsidRDefault="00FA3AA8" w:rsidP="00C2692A">
      <w:pPr>
        <w:shd w:val="clear" w:color="auto" w:fill="FFFFFF"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Etelka Light" w:hAnsi="Etelka Light" w:cs="Times New Roman"/>
          <w:color w:val="FFFFFF" w:themeColor="background1"/>
          <w:position w:val="0"/>
          <w:sz w:val="28"/>
          <w:szCs w:val="28"/>
        </w:rPr>
      </w:pPr>
      <w:r w:rsidRPr="00623614">
        <w:rPr>
          <w:rFonts w:ascii="Etelka Light" w:eastAsia="Etelka Light" w:hAnsi="Etelka Light" w:cs="Etelka Light"/>
          <w:b/>
          <w:color w:val="FFFFFF" w:themeColor="background1"/>
          <w:sz w:val="28"/>
          <w:szCs w:val="28"/>
          <w:highlight w:val="black"/>
        </w:rPr>
        <w:lastRenderedPageBreak/>
        <w:t>1. abone</w:t>
      </w:r>
      <w:r w:rsidR="00851D85">
        <w:rPr>
          <w:rFonts w:ascii="Etelka Light" w:eastAsia="Etelka Light" w:hAnsi="Etelka Light" w:cs="Etelka Light"/>
          <w:b/>
          <w:color w:val="FFFFFF" w:themeColor="background1"/>
          <w:sz w:val="28"/>
          <w:szCs w:val="28"/>
          <w:highlight w:val="black"/>
        </w:rPr>
        <w:t>n</w:t>
      </w:r>
      <w:r w:rsidRPr="00623614">
        <w:rPr>
          <w:rFonts w:ascii="Etelka Light" w:eastAsia="Etelka Light" w:hAnsi="Etelka Light" w:cs="Etelka Light"/>
          <w:b/>
          <w:color w:val="FFFFFF" w:themeColor="background1"/>
          <w:sz w:val="28"/>
          <w:szCs w:val="28"/>
          <w:highlight w:val="black"/>
        </w:rPr>
        <w:t>tní koncert v Opavě</w:t>
      </w:r>
      <w:r w:rsidR="00C2692A" w:rsidRPr="00623614">
        <w:rPr>
          <w:rFonts w:ascii="Etelka Light" w:hAnsi="Etelka Light" w:cs="Times New Roman"/>
          <w:color w:val="FFFFFF" w:themeColor="background1"/>
          <w:position w:val="0"/>
          <w:sz w:val="28"/>
          <w:szCs w:val="28"/>
          <w:highlight w:val="black"/>
        </w:rPr>
        <w:fldChar w:fldCharType="begin"/>
      </w:r>
      <w:r w:rsidR="00C2692A" w:rsidRPr="00623614">
        <w:rPr>
          <w:rFonts w:ascii="Etelka Light" w:hAnsi="Etelka Light" w:cs="Times New Roman"/>
          <w:color w:val="FFFFFF" w:themeColor="background1"/>
          <w:position w:val="0"/>
          <w:sz w:val="28"/>
          <w:szCs w:val="28"/>
          <w:highlight w:val="black"/>
        </w:rPr>
        <w:instrText xml:space="preserve"> INCLUDEPICTURE "/var/folders/0_/t_pymbbj7nb2692_gwlrw3sh0000gn/T/com.microsoft.Word/WebArchiveCopyPasteTempFiles/page2image3061360" \* MERGEFORMATINET </w:instrText>
      </w:r>
      <w:r w:rsidR="00DF3E38">
        <w:rPr>
          <w:rFonts w:ascii="Etelka Light" w:hAnsi="Etelka Light" w:cs="Times New Roman"/>
          <w:color w:val="FFFFFF" w:themeColor="background1"/>
          <w:position w:val="0"/>
          <w:sz w:val="28"/>
          <w:szCs w:val="28"/>
          <w:highlight w:val="black"/>
        </w:rPr>
        <w:fldChar w:fldCharType="separate"/>
      </w:r>
      <w:r w:rsidR="00C2692A" w:rsidRPr="00623614">
        <w:rPr>
          <w:rFonts w:ascii="Etelka Light" w:hAnsi="Etelka Light" w:cs="Times New Roman"/>
          <w:color w:val="FFFFFF" w:themeColor="background1"/>
          <w:position w:val="0"/>
          <w:sz w:val="28"/>
          <w:szCs w:val="28"/>
          <w:highlight w:val="black"/>
        </w:rPr>
        <w:fldChar w:fldCharType="end"/>
      </w:r>
    </w:p>
    <w:bookmarkEnd w:id="0"/>
    <w:p w14:paraId="392F32B7" w14:textId="77777777" w:rsidR="00623614" w:rsidRDefault="00623614" w:rsidP="006236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Etelka Light" w:eastAsia="Etelka Light" w:hAnsi="Etelka Light" w:cs="Etelka Light"/>
          <w:bCs/>
          <w:color w:val="000000"/>
        </w:rPr>
      </w:pPr>
    </w:p>
    <w:p w14:paraId="1417E120" w14:textId="5C3004A6" w:rsidR="00FA3AA8" w:rsidRPr="00623614" w:rsidRDefault="00FA3AA8" w:rsidP="006236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Etelka Light" w:eastAsia="Etelka Light" w:hAnsi="Etelka Light" w:cs="Etelka Light"/>
          <w:bCs/>
          <w:color w:val="000000"/>
        </w:rPr>
      </w:pPr>
      <w:r w:rsidRPr="00623614">
        <w:rPr>
          <w:rFonts w:ascii="Etelka Light" w:eastAsia="Etelka Light" w:hAnsi="Etelka Light" w:cs="Etelka Light"/>
          <w:bCs/>
          <w:color w:val="000000"/>
        </w:rPr>
        <w:t>24. května / 19 hodin / kostel sv. Václava, Opava</w:t>
      </w:r>
    </w:p>
    <w:p w14:paraId="3630C313" w14:textId="77777777" w:rsidR="00FA3AA8" w:rsidRPr="00623614" w:rsidRDefault="00FA3AA8" w:rsidP="00D364E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 w:firstLine="0"/>
        <w:rPr>
          <w:rFonts w:ascii="Etelka Light" w:eastAsia="Etelka Light" w:hAnsi="Etelka Light" w:cs="Etelka Light"/>
          <w:bCs/>
          <w:color w:val="000000"/>
        </w:rPr>
      </w:pPr>
    </w:p>
    <w:p w14:paraId="66E26882" w14:textId="48655C7C" w:rsidR="00FA3AA8" w:rsidRPr="00623614" w:rsidRDefault="00FA3AA8" w:rsidP="0062361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 w:firstLine="0"/>
        <w:rPr>
          <w:rFonts w:ascii="Etelka Light" w:eastAsia="Etelka Light" w:hAnsi="Etelka Light" w:cs="Etelka Light"/>
          <w:bCs/>
          <w:color w:val="000000"/>
        </w:rPr>
      </w:pPr>
      <w:r w:rsidRPr="00623614">
        <w:rPr>
          <w:rFonts w:ascii="Etelka Light" w:eastAsia="Etelka Light" w:hAnsi="Etelka Light" w:cs="Etelka Light"/>
          <w:b/>
          <w:color w:val="000000"/>
        </w:rPr>
        <w:t>Charles Ives</w:t>
      </w:r>
      <w:r w:rsidR="00623614" w:rsidRPr="00623614">
        <w:rPr>
          <w:rFonts w:ascii="Etelka Light" w:eastAsia="Etelka Light" w:hAnsi="Etelka Light" w:cs="Etelka Light"/>
          <w:bCs/>
          <w:color w:val="000000"/>
        </w:rPr>
        <w:tab/>
      </w:r>
      <w:r w:rsidR="00623614">
        <w:rPr>
          <w:rFonts w:ascii="Etelka Light" w:eastAsia="Etelka Light" w:hAnsi="Etelka Light" w:cs="Etelka Light"/>
          <w:bCs/>
          <w:color w:val="000000"/>
        </w:rPr>
        <w:tab/>
      </w:r>
      <w:r w:rsidRPr="00623614">
        <w:rPr>
          <w:rFonts w:ascii="Etelka Light" w:eastAsia="Etelka Light" w:hAnsi="Etelka Light" w:cs="Etelka Light"/>
          <w:bCs/>
          <w:color w:val="000000"/>
        </w:rPr>
        <w:t>Nezodpovězená otázka</w:t>
      </w:r>
    </w:p>
    <w:p w14:paraId="4C114327" w14:textId="0E497A9B" w:rsidR="00FA3AA8" w:rsidRPr="00623614" w:rsidRDefault="00FA3AA8" w:rsidP="0062361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 w:firstLine="0"/>
        <w:rPr>
          <w:rFonts w:ascii="Etelka Light" w:eastAsia="Etelka Light" w:hAnsi="Etelka Light" w:cs="Etelka Light"/>
          <w:b/>
          <w:color w:val="000000"/>
        </w:rPr>
      </w:pPr>
      <w:r w:rsidRPr="00623614">
        <w:rPr>
          <w:rFonts w:ascii="Etelka Light" w:eastAsia="Etelka Light" w:hAnsi="Etelka Light" w:cs="Etelka Light"/>
          <w:b/>
          <w:color w:val="000000"/>
        </w:rPr>
        <w:t>Gustav Mahler</w:t>
      </w:r>
      <w:r w:rsidR="00623614">
        <w:rPr>
          <w:rFonts w:ascii="Etelka Light" w:eastAsia="Etelka Light" w:hAnsi="Etelka Light" w:cs="Etelka Light"/>
          <w:b/>
          <w:color w:val="000000"/>
        </w:rPr>
        <w:tab/>
      </w:r>
      <w:r w:rsidRPr="00623614">
        <w:rPr>
          <w:rFonts w:ascii="Etelka Light" w:eastAsia="Etelka Light" w:hAnsi="Etelka Light" w:cs="Etelka Light"/>
          <w:bCs/>
          <w:color w:val="000000"/>
        </w:rPr>
        <w:t>Symfonie č. 4 G dur</w:t>
      </w:r>
    </w:p>
    <w:p w14:paraId="63F6126B" w14:textId="0030DC16" w:rsidR="00FA3AA8" w:rsidRPr="00FA3AA8" w:rsidRDefault="00FA3AA8" w:rsidP="0062361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rPr>
          <w:rFonts w:ascii="Etelka Light" w:eastAsia="Etelka Light" w:hAnsi="Etelka Light" w:cs="Etelka Light"/>
          <w:bCs/>
          <w:color w:val="000000"/>
        </w:rPr>
      </w:pPr>
    </w:p>
    <w:p w14:paraId="722D7BEB" w14:textId="77777777" w:rsidR="00FA3AA8" w:rsidRPr="00FA3AA8" w:rsidRDefault="00FA3AA8" w:rsidP="00D364E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 w:firstLine="0"/>
        <w:rPr>
          <w:rFonts w:ascii="Etelka Light" w:eastAsia="Etelka Light" w:hAnsi="Etelka Light" w:cs="Etelka Light"/>
          <w:bCs/>
          <w:color w:val="000000"/>
        </w:rPr>
      </w:pPr>
      <w:r w:rsidRPr="00623614">
        <w:rPr>
          <w:rFonts w:ascii="Etelka Light" w:eastAsia="Etelka Light" w:hAnsi="Etelka Light" w:cs="Etelka Light"/>
          <w:b/>
          <w:color w:val="000000"/>
        </w:rPr>
        <w:t>Doubravka Součková</w:t>
      </w:r>
      <w:r w:rsidRPr="00FA3AA8">
        <w:rPr>
          <w:rFonts w:ascii="Etelka Light" w:eastAsia="Etelka Light" w:hAnsi="Etelka Light" w:cs="Etelka Light"/>
          <w:bCs/>
          <w:color w:val="000000"/>
        </w:rPr>
        <w:t xml:space="preserve"> – soprán</w:t>
      </w:r>
    </w:p>
    <w:p w14:paraId="55F7D989" w14:textId="77777777" w:rsidR="00FA3AA8" w:rsidRPr="00623614" w:rsidRDefault="00FA3AA8" w:rsidP="00D364E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 w:firstLine="0"/>
        <w:rPr>
          <w:rFonts w:ascii="Etelka Light" w:eastAsia="Etelka Light" w:hAnsi="Etelka Light" w:cs="Etelka Light"/>
          <w:b/>
          <w:color w:val="000000"/>
        </w:rPr>
      </w:pPr>
      <w:r w:rsidRPr="00623614">
        <w:rPr>
          <w:rFonts w:ascii="Etelka Light" w:eastAsia="Etelka Light" w:hAnsi="Etelka Light" w:cs="Etelka Light"/>
          <w:b/>
          <w:color w:val="000000"/>
        </w:rPr>
        <w:t>Janáčkova filharmonie Ostrava</w:t>
      </w:r>
    </w:p>
    <w:p w14:paraId="20613DA7" w14:textId="77777777" w:rsidR="00FA3AA8" w:rsidRPr="00FA3AA8" w:rsidRDefault="00FA3AA8" w:rsidP="00D364E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 w:firstLine="0"/>
        <w:rPr>
          <w:rFonts w:ascii="Etelka Light" w:eastAsia="Etelka Light" w:hAnsi="Etelka Light" w:cs="Etelka Light"/>
          <w:bCs/>
          <w:color w:val="000000"/>
        </w:rPr>
      </w:pPr>
      <w:r w:rsidRPr="00623614">
        <w:rPr>
          <w:rFonts w:ascii="Etelka Light" w:eastAsia="Etelka Light" w:hAnsi="Etelka Light" w:cs="Etelka Light"/>
          <w:b/>
          <w:color w:val="000000"/>
        </w:rPr>
        <w:t>Joseph Bastian</w:t>
      </w:r>
      <w:r w:rsidRPr="00FA3AA8">
        <w:rPr>
          <w:rFonts w:ascii="Etelka Light" w:eastAsia="Etelka Light" w:hAnsi="Etelka Light" w:cs="Etelka Light"/>
          <w:bCs/>
          <w:color w:val="000000"/>
        </w:rPr>
        <w:t xml:space="preserve"> – dirigent</w:t>
      </w:r>
    </w:p>
    <w:p w14:paraId="73569FB4" w14:textId="3515BFC9" w:rsidR="00FA3AA8" w:rsidRPr="00327856" w:rsidRDefault="00FA3AA8" w:rsidP="0062361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rPr>
          <w:rFonts w:ascii="Etelka Light" w:eastAsia="Etelka Light" w:hAnsi="Etelka Light" w:cs="Etelka Light"/>
          <w:bCs/>
          <w:color w:val="000000"/>
          <w:sz w:val="15"/>
          <w:szCs w:val="15"/>
        </w:rPr>
      </w:pPr>
    </w:p>
    <w:p w14:paraId="5D39BCBE" w14:textId="70D3E271" w:rsidR="00FA3AA8" w:rsidRPr="00FA3AA8" w:rsidRDefault="00FA3AA8" w:rsidP="00D364E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 w:firstLine="0"/>
        <w:rPr>
          <w:rFonts w:ascii="Etelka Light" w:eastAsia="Etelka Light" w:hAnsi="Etelka Light" w:cs="Etelka Light"/>
          <w:bCs/>
          <w:color w:val="000000"/>
        </w:rPr>
      </w:pPr>
      <w:r w:rsidRPr="00FA3AA8">
        <w:rPr>
          <w:rFonts w:ascii="Etelka Light" w:eastAsia="Etelka Light" w:hAnsi="Etelka Light" w:cs="Etelka Light"/>
          <w:bCs/>
          <w:color w:val="000000"/>
        </w:rPr>
        <w:t>Charles Ives je jedním z</w:t>
      </w:r>
      <w:r w:rsidR="00327856">
        <w:rPr>
          <w:rFonts w:ascii="Etelka Light" w:eastAsia="Etelka Light" w:hAnsi="Etelka Light" w:cs="Etelka Light"/>
          <w:bCs/>
          <w:color w:val="000000"/>
        </w:rPr>
        <w:t> </w:t>
      </w:r>
      <w:r w:rsidRPr="00FA3AA8">
        <w:rPr>
          <w:rFonts w:ascii="Etelka Light" w:eastAsia="Etelka Light" w:hAnsi="Etelka Light" w:cs="Etelka Light"/>
          <w:bCs/>
          <w:color w:val="000000"/>
        </w:rPr>
        <w:t>průkopníků</w:t>
      </w:r>
      <w:r w:rsidR="00327856">
        <w:rPr>
          <w:rFonts w:ascii="Etelka Light" w:eastAsia="Etelka Light" w:hAnsi="Etelka Light" w:cs="Etelka Light"/>
          <w:bCs/>
          <w:color w:val="000000"/>
        </w:rPr>
        <w:t xml:space="preserve"> b</w:t>
      </w:r>
      <w:r w:rsidR="00327856" w:rsidRPr="00FA3AA8">
        <w:rPr>
          <w:rFonts w:ascii="Etelka Light" w:eastAsia="Etelka Light" w:hAnsi="Etelka Light" w:cs="Etelka Light"/>
          <w:bCs/>
          <w:color w:val="000000"/>
        </w:rPr>
        <w:t>ytostně americk</w:t>
      </w:r>
      <w:r w:rsidR="00327856">
        <w:rPr>
          <w:rFonts w:ascii="Etelka Light" w:eastAsia="Etelka Light" w:hAnsi="Etelka Light" w:cs="Etelka Light"/>
          <w:bCs/>
          <w:color w:val="000000"/>
        </w:rPr>
        <w:t>é</w:t>
      </w:r>
      <w:r w:rsidR="00327856" w:rsidRPr="00FA3AA8">
        <w:rPr>
          <w:rFonts w:ascii="Etelka Light" w:eastAsia="Etelka Light" w:hAnsi="Etelka Light" w:cs="Etelka Light"/>
          <w:bCs/>
          <w:color w:val="000000"/>
        </w:rPr>
        <w:t xml:space="preserve"> klasick</w:t>
      </w:r>
      <w:r w:rsidR="000055C4">
        <w:rPr>
          <w:rFonts w:ascii="Etelka Light" w:eastAsia="Etelka Light" w:hAnsi="Etelka Light" w:cs="Etelka Light"/>
          <w:bCs/>
          <w:color w:val="000000"/>
        </w:rPr>
        <w:t>é</w:t>
      </w:r>
      <w:r w:rsidR="00327856" w:rsidRPr="00FA3AA8">
        <w:rPr>
          <w:rFonts w:ascii="Etelka Light" w:eastAsia="Etelka Light" w:hAnsi="Etelka Light" w:cs="Etelka Light"/>
          <w:bCs/>
          <w:color w:val="000000"/>
        </w:rPr>
        <w:t xml:space="preserve"> hudb</w:t>
      </w:r>
      <w:r w:rsidR="00327856">
        <w:rPr>
          <w:rFonts w:ascii="Etelka Light" w:eastAsia="Etelka Light" w:hAnsi="Etelka Light" w:cs="Etelka Light"/>
          <w:bCs/>
          <w:color w:val="000000"/>
        </w:rPr>
        <w:t>y</w:t>
      </w:r>
      <w:r w:rsidRPr="00FA3AA8">
        <w:rPr>
          <w:rFonts w:ascii="Etelka Light" w:eastAsia="Etelka Light" w:hAnsi="Etelka Light" w:cs="Etelka Light"/>
          <w:bCs/>
          <w:color w:val="000000"/>
        </w:rPr>
        <w:t>. Jeho Nezodpovězená otázka, v rukopise uvedena podtitulem Vesmírná krajina, je krátká pětiminutová skladba, která v posluchačích obvykle dlouho rezonuje. Nezodpovězená otázka byla uvedena až v roce 1946, tedy čtyřicet let po zkomponování a dodnes se řadí k méně známým skladbám tohoto autora.</w:t>
      </w:r>
    </w:p>
    <w:p w14:paraId="0B0AA4B6" w14:textId="77777777" w:rsidR="00FA3AA8" w:rsidRPr="00327856" w:rsidRDefault="00FA3AA8" w:rsidP="00D364E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 w:firstLine="0"/>
        <w:rPr>
          <w:rFonts w:ascii="Etelka Light" w:eastAsia="Etelka Light" w:hAnsi="Etelka Light" w:cs="Etelka Light"/>
          <w:bCs/>
          <w:color w:val="000000"/>
          <w:sz w:val="8"/>
          <w:szCs w:val="8"/>
        </w:rPr>
      </w:pPr>
    </w:p>
    <w:p w14:paraId="325D8BDF" w14:textId="17A43293" w:rsidR="00FA3AA8" w:rsidRDefault="00FA3AA8" w:rsidP="00D364E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 w:firstLine="0"/>
        <w:rPr>
          <w:rFonts w:ascii="Etelka Light" w:eastAsia="Etelka Light" w:hAnsi="Etelka Light" w:cs="Etelka Light"/>
          <w:bCs/>
          <w:color w:val="000000"/>
        </w:rPr>
      </w:pPr>
      <w:r w:rsidRPr="00FA3AA8">
        <w:rPr>
          <w:rFonts w:ascii="Etelka Light" w:eastAsia="Etelka Light" w:hAnsi="Etelka Light" w:cs="Etelka Light"/>
          <w:bCs/>
          <w:color w:val="000000"/>
        </w:rPr>
        <w:t>Zatímco Ivese znají hlavně hudební zasvěcenci, Mahler, hudební skladatel a dirigent židovského původu, platí za jednoho z největších skladatelů symfonické hudby.</w:t>
      </w:r>
      <w:r w:rsidR="00330178">
        <w:rPr>
          <w:rFonts w:ascii="Etelka Light" w:eastAsia="Etelka Light" w:hAnsi="Etelka Light" w:cs="Etelka Light"/>
          <w:bCs/>
          <w:color w:val="000000"/>
        </w:rPr>
        <w:t xml:space="preserve"> </w:t>
      </w:r>
      <w:r w:rsidRPr="00FA3AA8">
        <w:rPr>
          <w:rFonts w:ascii="Etelka Light" w:eastAsia="Etelka Light" w:hAnsi="Etelka Light" w:cs="Etelka Light"/>
          <w:bCs/>
          <w:color w:val="000000"/>
        </w:rPr>
        <w:t xml:space="preserve">Čtyřiapadesáti minutová Symfonie číslo 4 G dur </w:t>
      </w:r>
      <w:r w:rsidR="00327856">
        <w:rPr>
          <w:rFonts w:ascii="Etelka Light" w:eastAsia="Etelka Light" w:hAnsi="Etelka Light" w:cs="Etelka Light"/>
          <w:bCs/>
          <w:color w:val="000000"/>
        </w:rPr>
        <w:t xml:space="preserve">však </w:t>
      </w:r>
      <w:r w:rsidRPr="00FA3AA8">
        <w:rPr>
          <w:rFonts w:ascii="Etelka Light" w:eastAsia="Etelka Light" w:hAnsi="Etelka Light" w:cs="Etelka Light"/>
          <w:bCs/>
          <w:color w:val="000000"/>
        </w:rPr>
        <w:t xml:space="preserve">nebyla </w:t>
      </w:r>
      <w:r w:rsidR="00330178">
        <w:rPr>
          <w:rFonts w:ascii="Etelka Light" w:eastAsia="Etelka Light" w:hAnsi="Etelka Light" w:cs="Etelka Light"/>
          <w:bCs/>
          <w:color w:val="000000"/>
        </w:rPr>
        <w:t xml:space="preserve">vůbec </w:t>
      </w:r>
      <w:r w:rsidRPr="00FA3AA8">
        <w:rPr>
          <w:rFonts w:ascii="Etelka Light" w:eastAsia="Etelka Light" w:hAnsi="Etelka Light" w:cs="Etelka Light"/>
          <w:bCs/>
          <w:color w:val="000000"/>
        </w:rPr>
        <w:t>přijata s nadšením! Premiéra skladby</w:t>
      </w:r>
      <w:r w:rsidR="00475CED">
        <w:rPr>
          <w:rFonts w:ascii="Etelka Light" w:eastAsia="Etelka Light" w:hAnsi="Etelka Light" w:cs="Etelka Light"/>
          <w:bCs/>
          <w:color w:val="000000"/>
        </w:rPr>
        <w:t xml:space="preserve">, </w:t>
      </w:r>
      <w:r w:rsidRPr="00FA3AA8">
        <w:rPr>
          <w:rFonts w:ascii="Etelka Light" w:eastAsia="Etelka Light" w:hAnsi="Etelka Light" w:cs="Etelka Light"/>
          <w:bCs/>
          <w:color w:val="000000"/>
        </w:rPr>
        <w:t>v roce 1901 v</w:t>
      </w:r>
      <w:r w:rsidR="00475CED">
        <w:rPr>
          <w:rFonts w:ascii="Etelka Light" w:eastAsia="Etelka Light" w:hAnsi="Etelka Light" w:cs="Etelka Light"/>
          <w:bCs/>
          <w:color w:val="000000"/>
        </w:rPr>
        <w:t> </w:t>
      </w:r>
      <w:r w:rsidRPr="00FA3AA8">
        <w:rPr>
          <w:rFonts w:ascii="Etelka Light" w:eastAsia="Etelka Light" w:hAnsi="Etelka Light" w:cs="Etelka Light"/>
          <w:bCs/>
          <w:color w:val="000000"/>
        </w:rPr>
        <w:t>Mnichově</w:t>
      </w:r>
      <w:r w:rsidR="00475CED">
        <w:rPr>
          <w:rFonts w:ascii="Etelka Light" w:eastAsia="Etelka Light" w:hAnsi="Etelka Light" w:cs="Etelka Light"/>
          <w:bCs/>
          <w:color w:val="000000"/>
        </w:rPr>
        <w:t xml:space="preserve">, </w:t>
      </w:r>
      <w:r w:rsidRPr="00FA3AA8">
        <w:rPr>
          <w:rFonts w:ascii="Etelka Light" w:eastAsia="Etelka Light" w:hAnsi="Etelka Light" w:cs="Etelka Light"/>
          <w:bCs/>
          <w:color w:val="000000"/>
        </w:rPr>
        <w:t>skončila nezdarem a nepochopením publika. Ačkoli v době svého uvedení nebyla skladba přijata, dnes je tomu jinak a je považována za skvělé a kvalitní dílo.</w:t>
      </w:r>
    </w:p>
    <w:p w14:paraId="5C1CED7A" w14:textId="5CCF4F2A" w:rsidR="00605605" w:rsidRPr="00327856" w:rsidRDefault="00605605" w:rsidP="00D364E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 w:firstLine="0"/>
        <w:rPr>
          <w:rFonts w:ascii="Etelka Light" w:eastAsia="Etelka Light" w:hAnsi="Etelka Light" w:cs="Etelka Light"/>
          <w:bCs/>
          <w:color w:val="000000"/>
          <w:sz w:val="8"/>
          <w:szCs w:val="8"/>
        </w:rPr>
      </w:pPr>
    </w:p>
    <w:p w14:paraId="181CE30A" w14:textId="52927EDE" w:rsidR="00605605" w:rsidRPr="00FA3AA8" w:rsidRDefault="00605605" w:rsidP="00D364E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 w:firstLine="0"/>
        <w:rPr>
          <w:rFonts w:ascii="Etelka Light" w:eastAsia="Etelka Light" w:hAnsi="Etelka Light" w:cs="Etelka Light"/>
          <w:bCs/>
          <w:color w:val="000000"/>
        </w:rPr>
      </w:pPr>
      <w:r>
        <w:rPr>
          <w:rFonts w:ascii="Etelka Light" w:eastAsia="Etelka Light" w:hAnsi="Etelka Light" w:cs="Etelka Light"/>
          <w:bCs/>
          <w:color w:val="000000"/>
        </w:rPr>
        <w:t xml:space="preserve">Podrobné informace k programu naleznete </w:t>
      </w:r>
      <w:hyperlink r:id="rId7" w:history="1">
        <w:r w:rsidRPr="00605605">
          <w:rPr>
            <w:rStyle w:val="Hypertextovodkaz"/>
            <w:rFonts w:ascii="Etelka Light" w:eastAsia="Etelka Light" w:hAnsi="Etelka Light" w:cs="Etelka Light"/>
            <w:bCs/>
          </w:rPr>
          <w:t>zde</w:t>
        </w:r>
      </w:hyperlink>
      <w:r>
        <w:rPr>
          <w:rFonts w:ascii="Etelka Light" w:eastAsia="Etelka Light" w:hAnsi="Etelka Light" w:cs="Etelka Light"/>
          <w:bCs/>
          <w:color w:val="000000"/>
        </w:rPr>
        <w:t>.</w:t>
      </w:r>
    </w:p>
    <w:p w14:paraId="49CBB4DD" w14:textId="77777777" w:rsidR="00FA3AA8" w:rsidRPr="00FA3AA8" w:rsidRDefault="00FA3AA8" w:rsidP="00D364E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 w:firstLine="0"/>
        <w:rPr>
          <w:rFonts w:ascii="Etelka Light" w:eastAsia="Etelka Light" w:hAnsi="Etelka Light" w:cs="Etelka Light"/>
          <w:bCs/>
          <w:color w:val="000000"/>
        </w:rPr>
      </w:pPr>
    </w:p>
    <w:p w14:paraId="4421E4CD" w14:textId="63535C58" w:rsidR="00327856" w:rsidRPr="00327856" w:rsidRDefault="00FA3AA8" w:rsidP="0032785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rPr>
          <w:rStyle w:val="Hypertextovodkaz"/>
          <w:rFonts w:ascii="Etelka Light" w:eastAsia="Etelka Light" w:hAnsi="Etelka Light" w:cs="Etelka Light"/>
          <w:bCs/>
          <w:i/>
          <w:iCs/>
          <w:color w:val="808080" w:themeColor="background1" w:themeShade="80"/>
          <w:sz w:val="22"/>
          <w:szCs w:val="22"/>
        </w:rPr>
      </w:pPr>
      <w:r w:rsidRPr="00623614">
        <w:rPr>
          <w:rFonts w:ascii="Etelka Light" w:eastAsia="Etelka Light" w:hAnsi="Etelka Light" w:cs="Etelka Light"/>
          <w:bCs/>
          <w:i/>
          <w:iCs/>
          <w:color w:val="000000"/>
        </w:rPr>
        <w:t>Koncert probíhá za finanční podpory Moravskoslezského kraje a statutárního města Opavy. Abonentní cyklus symfonických koncertů JFO se koná pod záštitou primátora statutárního města Opavy Ing. Tomáše Navrátila.</w:t>
      </w:r>
    </w:p>
    <w:p w14:paraId="5B6F22A3" w14:textId="05C9A285" w:rsidR="00D364EC" w:rsidRPr="00FA3AA8" w:rsidRDefault="00D364EC" w:rsidP="00D364EC">
      <w:pPr>
        <w:shd w:val="clear" w:color="auto" w:fill="FFFFFF"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cs="Times New Roman"/>
          <w:color w:val="FFFFFF" w:themeColor="background1"/>
          <w:position w:val="0"/>
        </w:rPr>
      </w:pPr>
      <w:r>
        <w:rPr>
          <w:rFonts w:ascii="Etelka Light" w:eastAsia="Etelka Light" w:hAnsi="Etelka Light" w:cs="Etelka Light"/>
          <w:b/>
          <w:color w:val="FFFFFF" w:themeColor="background1"/>
          <w:sz w:val="28"/>
          <w:szCs w:val="28"/>
          <w:highlight w:val="black"/>
        </w:rPr>
        <w:lastRenderedPageBreak/>
        <w:t>E4 ZUŠ Open (JFO dětem)</w:t>
      </w:r>
      <w:r w:rsidRPr="00FA3AA8">
        <w:rPr>
          <w:rFonts w:cs="Times New Roman"/>
          <w:color w:val="FFFFFF" w:themeColor="background1"/>
          <w:position w:val="0"/>
          <w:highlight w:val="black"/>
        </w:rPr>
        <w:t xml:space="preserve"> </w:t>
      </w:r>
      <w:r w:rsidRPr="00FA3AA8">
        <w:rPr>
          <w:rFonts w:cs="Times New Roman"/>
          <w:color w:val="FFFFFF" w:themeColor="background1"/>
          <w:position w:val="0"/>
          <w:highlight w:val="black"/>
        </w:rPr>
        <w:fldChar w:fldCharType="begin"/>
      </w:r>
      <w:r w:rsidRPr="00FA3AA8">
        <w:rPr>
          <w:rFonts w:cs="Times New Roman"/>
          <w:color w:val="FFFFFF" w:themeColor="background1"/>
          <w:position w:val="0"/>
          <w:highlight w:val="black"/>
        </w:rPr>
        <w:instrText xml:space="preserve"> INCLUDEPICTURE "/var/folders/0_/t_pymbbj7nb2692_gwlrw3sh0000gn/T/com.microsoft.Word/WebArchiveCopyPasteTempFiles/page2image3061360" \* MERGEFORMATINET </w:instrText>
      </w:r>
      <w:r w:rsidR="00DF3E38">
        <w:rPr>
          <w:rFonts w:cs="Times New Roman"/>
          <w:color w:val="FFFFFF" w:themeColor="background1"/>
          <w:position w:val="0"/>
          <w:highlight w:val="black"/>
        </w:rPr>
        <w:fldChar w:fldCharType="separate"/>
      </w:r>
      <w:r w:rsidRPr="00FA3AA8">
        <w:rPr>
          <w:rFonts w:cs="Times New Roman"/>
          <w:color w:val="FFFFFF" w:themeColor="background1"/>
          <w:position w:val="0"/>
          <w:highlight w:val="black"/>
        </w:rPr>
        <w:fldChar w:fldCharType="end"/>
      </w:r>
    </w:p>
    <w:p w14:paraId="773C85E2" w14:textId="67E91D3E" w:rsidR="00E706AF" w:rsidRDefault="00E706AF" w:rsidP="001635A2">
      <w:pPr>
        <w:spacing w:line="360" w:lineRule="auto"/>
        <w:ind w:leftChars="0" w:left="0" w:firstLineChars="0" w:firstLine="0"/>
        <w:rPr>
          <w:rStyle w:val="Hypertextovodkaz"/>
          <w:rFonts w:ascii="Etelka Light" w:eastAsia="Etelka Light" w:hAnsi="Etelka Light" w:cs="Etelka Light"/>
          <w:sz w:val="10"/>
          <w:szCs w:val="10"/>
        </w:rPr>
      </w:pPr>
    </w:p>
    <w:p w14:paraId="7513D452" w14:textId="7B571DFA" w:rsidR="00E706AF" w:rsidRPr="00605605" w:rsidRDefault="00605605" w:rsidP="001635A2">
      <w:pPr>
        <w:spacing w:line="360" w:lineRule="auto"/>
        <w:ind w:leftChars="0" w:left="0" w:firstLineChars="0" w:firstLine="0"/>
        <w:rPr>
          <w:rStyle w:val="Hypertextovodkaz"/>
          <w:rFonts w:ascii="Etelka Light" w:eastAsia="Etelka Light" w:hAnsi="Etelka Light" w:cs="Etelka Light"/>
          <w:color w:val="000000" w:themeColor="text1"/>
        </w:rPr>
      </w:pPr>
      <w:r w:rsidRPr="00605605">
        <w:rPr>
          <w:rStyle w:val="Hypertextovodkaz"/>
          <w:rFonts w:ascii="Etelka Light" w:eastAsia="Etelka Light" w:hAnsi="Etelka Light" w:cs="Etelka Light"/>
          <w:color w:val="000000" w:themeColor="text1"/>
        </w:rPr>
        <w:t>26. května / 18 hodin / Dům kultury města Ostravy</w:t>
      </w:r>
    </w:p>
    <w:p w14:paraId="17AAA67E" w14:textId="096E5CC2" w:rsidR="00605605" w:rsidRPr="00605605" w:rsidRDefault="00605605" w:rsidP="00605605">
      <w:pPr>
        <w:spacing w:line="360" w:lineRule="auto"/>
        <w:ind w:leftChars="0" w:left="0" w:firstLineChars="0" w:firstLine="0"/>
        <w:rPr>
          <w:rStyle w:val="Hypertextovodkaz"/>
          <w:rFonts w:ascii="Etelka Light" w:eastAsia="Etelka Light" w:hAnsi="Etelka Light" w:cs="Etelka Light"/>
          <w:color w:val="000000" w:themeColor="text1"/>
        </w:rPr>
      </w:pPr>
    </w:p>
    <w:p w14:paraId="2D4AE651" w14:textId="335B480C" w:rsidR="00605605" w:rsidRPr="00605605" w:rsidRDefault="00605605" w:rsidP="00605605">
      <w:pPr>
        <w:spacing w:line="360" w:lineRule="auto"/>
        <w:ind w:leftChars="0" w:firstLineChars="0" w:firstLine="0"/>
        <w:rPr>
          <w:rStyle w:val="Hypertextovodkaz"/>
          <w:rFonts w:ascii="Etelka Light" w:eastAsia="Etelka Light" w:hAnsi="Etelka Light" w:cs="Etelka Light"/>
          <w:color w:val="000000" w:themeColor="text1"/>
        </w:rPr>
      </w:pPr>
      <w:r w:rsidRPr="00605605">
        <w:rPr>
          <w:rStyle w:val="Hypertextovodkaz"/>
          <w:rFonts w:ascii="Etelka Light" w:eastAsia="Etelka Light" w:hAnsi="Etelka Light" w:cs="Etelka Light"/>
          <w:b/>
          <w:bCs/>
          <w:color w:val="000000" w:themeColor="text1"/>
        </w:rPr>
        <w:t>Edward Elgar</w:t>
      </w:r>
      <w:r>
        <w:rPr>
          <w:rStyle w:val="Hypertextovodkaz"/>
          <w:rFonts w:ascii="Etelka Light" w:eastAsia="Etelka Light" w:hAnsi="Etelka Light" w:cs="Etelka Light"/>
          <w:color w:val="000000" w:themeColor="text1"/>
        </w:rPr>
        <w:tab/>
      </w:r>
      <w:r>
        <w:rPr>
          <w:rStyle w:val="Hypertextovodkaz"/>
          <w:rFonts w:ascii="Etelka Light" w:eastAsia="Etelka Light" w:hAnsi="Etelka Light" w:cs="Etelka Light"/>
          <w:color w:val="000000" w:themeColor="text1"/>
        </w:rPr>
        <w:tab/>
      </w:r>
      <w:r w:rsidRPr="00605605">
        <w:rPr>
          <w:rStyle w:val="Hypertextovodkaz"/>
          <w:rFonts w:ascii="Etelka Light" w:eastAsia="Etelka Light" w:hAnsi="Etelka Light" w:cs="Etelka Light"/>
          <w:color w:val="000000" w:themeColor="text1"/>
        </w:rPr>
        <w:t>Salut d’Amour</w:t>
      </w:r>
    </w:p>
    <w:p w14:paraId="1C629127" w14:textId="67AB57FC" w:rsidR="00605605" w:rsidRPr="00605605" w:rsidRDefault="00605605" w:rsidP="00605605">
      <w:pPr>
        <w:spacing w:line="360" w:lineRule="auto"/>
        <w:ind w:leftChars="0" w:firstLineChars="0" w:firstLine="0"/>
        <w:rPr>
          <w:rStyle w:val="Hypertextovodkaz"/>
          <w:rFonts w:ascii="Etelka Light" w:eastAsia="Etelka Light" w:hAnsi="Etelka Light" w:cs="Etelka Light"/>
          <w:color w:val="000000" w:themeColor="text1"/>
        </w:rPr>
      </w:pPr>
      <w:r w:rsidRPr="00605605">
        <w:rPr>
          <w:rStyle w:val="Hypertextovodkaz"/>
          <w:rFonts w:ascii="Etelka Light" w:eastAsia="Etelka Light" w:hAnsi="Etelka Light" w:cs="Etelka Light"/>
          <w:b/>
          <w:bCs/>
          <w:color w:val="000000" w:themeColor="text1"/>
        </w:rPr>
        <w:t>Petr Iljič Čajkovskij</w:t>
      </w:r>
      <w:r>
        <w:rPr>
          <w:rStyle w:val="Hypertextovodkaz"/>
          <w:rFonts w:ascii="Etelka Light" w:eastAsia="Etelka Light" w:hAnsi="Etelka Light" w:cs="Etelka Light"/>
          <w:color w:val="000000" w:themeColor="text1"/>
        </w:rPr>
        <w:tab/>
      </w:r>
      <w:r>
        <w:rPr>
          <w:rStyle w:val="Hypertextovodkaz"/>
          <w:rFonts w:ascii="Etelka Light" w:eastAsia="Etelka Light" w:hAnsi="Etelka Light" w:cs="Etelka Light"/>
          <w:color w:val="000000" w:themeColor="text1"/>
        </w:rPr>
        <w:tab/>
      </w:r>
      <w:r w:rsidRPr="00605605">
        <w:rPr>
          <w:rStyle w:val="Hypertextovodkaz"/>
          <w:rFonts w:ascii="Etelka Light" w:eastAsia="Etelka Light" w:hAnsi="Etelka Light" w:cs="Etelka Light"/>
          <w:color w:val="000000" w:themeColor="text1"/>
        </w:rPr>
        <w:t>Klavírní koncert č. 1 b moll, finále</w:t>
      </w:r>
    </w:p>
    <w:p w14:paraId="1029A1D8" w14:textId="5825F3E2" w:rsidR="00605605" w:rsidRPr="00605605" w:rsidRDefault="00605605" w:rsidP="00605605">
      <w:pPr>
        <w:spacing w:line="360" w:lineRule="auto"/>
        <w:ind w:leftChars="0" w:firstLineChars="0" w:firstLine="0"/>
        <w:rPr>
          <w:rStyle w:val="Hypertextovodkaz"/>
          <w:rFonts w:ascii="Etelka Light" w:eastAsia="Etelka Light" w:hAnsi="Etelka Light" w:cs="Etelka Light"/>
          <w:color w:val="000000" w:themeColor="text1"/>
        </w:rPr>
      </w:pPr>
      <w:r w:rsidRPr="00605605">
        <w:rPr>
          <w:rStyle w:val="Hypertextovodkaz"/>
          <w:rFonts w:ascii="Etelka Light" w:eastAsia="Etelka Light" w:hAnsi="Etelka Light" w:cs="Etelka Light"/>
          <w:b/>
          <w:bCs/>
          <w:color w:val="000000" w:themeColor="text1"/>
        </w:rPr>
        <w:t>César Franck</w:t>
      </w:r>
      <w:r w:rsidRPr="00605605">
        <w:rPr>
          <w:rStyle w:val="Hypertextovodkaz"/>
          <w:rFonts w:ascii="Etelka Light" w:eastAsia="Etelka Light" w:hAnsi="Etelka Light" w:cs="Etelka Light"/>
          <w:b/>
          <w:bCs/>
          <w:color w:val="000000" w:themeColor="text1"/>
        </w:rPr>
        <w:tab/>
      </w:r>
      <w:r>
        <w:rPr>
          <w:rStyle w:val="Hypertextovodkaz"/>
          <w:rFonts w:ascii="Etelka Light" w:eastAsia="Etelka Light" w:hAnsi="Etelka Light" w:cs="Etelka Light"/>
          <w:color w:val="000000" w:themeColor="text1"/>
        </w:rPr>
        <w:tab/>
      </w:r>
      <w:r w:rsidRPr="00605605">
        <w:rPr>
          <w:rStyle w:val="Hypertextovodkaz"/>
          <w:rFonts w:ascii="Etelka Light" w:eastAsia="Etelka Light" w:hAnsi="Etelka Light" w:cs="Etelka Light"/>
          <w:color w:val="000000" w:themeColor="text1"/>
        </w:rPr>
        <w:t>Panis Angelicus</w:t>
      </w:r>
    </w:p>
    <w:p w14:paraId="276A23C2" w14:textId="2447C09C" w:rsidR="00605605" w:rsidRPr="00605605" w:rsidRDefault="00605605" w:rsidP="00605605">
      <w:pPr>
        <w:spacing w:line="360" w:lineRule="auto"/>
        <w:ind w:leftChars="0" w:firstLineChars="0" w:firstLine="0"/>
        <w:rPr>
          <w:rStyle w:val="Hypertextovodkaz"/>
          <w:rFonts w:ascii="Etelka Light" w:eastAsia="Etelka Light" w:hAnsi="Etelka Light" w:cs="Etelka Light"/>
          <w:color w:val="000000" w:themeColor="text1"/>
        </w:rPr>
      </w:pPr>
      <w:r w:rsidRPr="00605605">
        <w:rPr>
          <w:rStyle w:val="Hypertextovodkaz"/>
          <w:rFonts w:ascii="Etelka Light" w:eastAsia="Etelka Light" w:hAnsi="Etelka Light" w:cs="Etelka Light"/>
          <w:b/>
          <w:bCs/>
          <w:color w:val="000000" w:themeColor="text1"/>
        </w:rPr>
        <w:t>Beáta Hlavenková</w:t>
      </w:r>
      <w:r>
        <w:rPr>
          <w:rStyle w:val="Hypertextovodkaz"/>
          <w:rFonts w:ascii="Etelka Light" w:eastAsia="Etelka Light" w:hAnsi="Etelka Light" w:cs="Etelka Light"/>
          <w:color w:val="000000" w:themeColor="text1"/>
        </w:rPr>
        <w:tab/>
      </w:r>
      <w:r>
        <w:rPr>
          <w:rStyle w:val="Hypertextovodkaz"/>
          <w:rFonts w:ascii="Etelka Light" w:eastAsia="Etelka Light" w:hAnsi="Etelka Light" w:cs="Etelka Light"/>
          <w:color w:val="000000" w:themeColor="text1"/>
        </w:rPr>
        <w:tab/>
      </w:r>
      <w:r w:rsidRPr="00605605">
        <w:rPr>
          <w:rStyle w:val="Hypertextovodkaz"/>
          <w:rFonts w:ascii="Etelka Light" w:eastAsia="Etelka Light" w:hAnsi="Etelka Light" w:cs="Etelka Light"/>
          <w:color w:val="000000" w:themeColor="text1"/>
        </w:rPr>
        <w:t>Prameny, Aprilios, Husa v mlze</w:t>
      </w:r>
    </w:p>
    <w:p w14:paraId="0C6DEBCC" w14:textId="14F96BF1" w:rsidR="00605605" w:rsidRPr="00605605" w:rsidRDefault="00605605" w:rsidP="00605605">
      <w:pPr>
        <w:spacing w:line="360" w:lineRule="auto"/>
        <w:ind w:leftChars="0" w:firstLineChars="0" w:firstLine="0"/>
        <w:rPr>
          <w:rStyle w:val="Hypertextovodkaz"/>
          <w:rFonts w:ascii="Etelka Light" w:eastAsia="Etelka Light" w:hAnsi="Etelka Light" w:cs="Etelka Light"/>
          <w:color w:val="000000" w:themeColor="text1"/>
        </w:rPr>
      </w:pPr>
      <w:r w:rsidRPr="00605605">
        <w:rPr>
          <w:rStyle w:val="Hypertextovodkaz"/>
          <w:rFonts w:ascii="Etelka Light" w:eastAsia="Etelka Light" w:hAnsi="Etelka Light" w:cs="Etelka Light"/>
          <w:b/>
          <w:bCs/>
          <w:color w:val="000000" w:themeColor="text1"/>
        </w:rPr>
        <w:t>Andrew Lloyd Webber</w:t>
      </w:r>
      <w:r>
        <w:rPr>
          <w:rStyle w:val="Hypertextovodkaz"/>
          <w:rFonts w:ascii="Etelka Light" w:eastAsia="Etelka Light" w:hAnsi="Etelka Light" w:cs="Etelka Light"/>
          <w:color w:val="000000" w:themeColor="text1"/>
        </w:rPr>
        <w:tab/>
      </w:r>
      <w:r w:rsidRPr="00605605">
        <w:rPr>
          <w:rStyle w:val="Hypertextovodkaz"/>
          <w:rFonts w:ascii="Etelka Light" w:eastAsia="Etelka Light" w:hAnsi="Etelka Light" w:cs="Etelka Light"/>
          <w:color w:val="000000" w:themeColor="text1"/>
        </w:rPr>
        <w:t>Jesus Christ Superstar, Co na tom je tak zlého</w:t>
      </w:r>
    </w:p>
    <w:p w14:paraId="1BADAC3D" w14:textId="3FAEAD8E" w:rsidR="00605605" w:rsidRPr="00605605" w:rsidRDefault="00605605" w:rsidP="00605605">
      <w:pPr>
        <w:spacing w:line="360" w:lineRule="auto"/>
        <w:ind w:leftChars="0" w:firstLineChars="0" w:firstLine="0"/>
        <w:rPr>
          <w:rStyle w:val="Hypertextovodkaz"/>
          <w:rFonts w:ascii="Etelka Light" w:eastAsia="Etelka Light" w:hAnsi="Etelka Light" w:cs="Etelka Light"/>
          <w:color w:val="000000" w:themeColor="text1"/>
        </w:rPr>
      </w:pPr>
      <w:r w:rsidRPr="00605605">
        <w:rPr>
          <w:rStyle w:val="Hypertextovodkaz"/>
          <w:rFonts w:ascii="Etelka Light" w:eastAsia="Etelka Light" w:hAnsi="Etelka Light" w:cs="Etelka Light"/>
          <w:b/>
          <w:bCs/>
          <w:color w:val="000000" w:themeColor="text1"/>
        </w:rPr>
        <w:t>Wojciech Kilar</w:t>
      </w:r>
      <w:r>
        <w:rPr>
          <w:rStyle w:val="Hypertextovodkaz"/>
          <w:rFonts w:ascii="Etelka Light" w:eastAsia="Etelka Light" w:hAnsi="Etelka Light" w:cs="Etelka Light"/>
          <w:color w:val="000000" w:themeColor="text1"/>
        </w:rPr>
        <w:tab/>
      </w:r>
      <w:r>
        <w:rPr>
          <w:rStyle w:val="Hypertextovodkaz"/>
          <w:rFonts w:ascii="Etelka Light" w:eastAsia="Etelka Light" w:hAnsi="Etelka Light" w:cs="Etelka Light"/>
          <w:color w:val="000000" w:themeColor="text1"/>
        </w:rPr>
        <w:tab/>
      </w:r>
      <w:r w:rsidRPr="00605605">
        <w:rPr>
          <w:rStyle w:val="Hypertextovodkaz"/>
          <w:rFonts w:ascii="Etelka Light" w:eastAsia="Etelka Light" w:hAnsi="Etelka Light" w:cs="Etelka Light"/>
          <w:color w:val="000000" w:themeColor="text1"/>
        </w:rPr>
        <w:t>Krzesany, symfonická báseň</w:t>
      </w:r>
    </w:p>
    <w:p w14:paraId="7B24DA0B" w14:textId="430A0CE1" w:rsidR="00605605" w:rsidRPr="00605605" w:rsidRDefault="00605605" w:rsidP="00605605">
      <w:pPr>
        <w:spacing w:line="360" w:lineRule="auto"/>
        <w:ind w:leftChars="0" w:firstLineChars="0" w:firstLine="0"/>
        <w:rPr>
          <w:rStyle w:val="Hypertextovodkaz"/>
          <w:rFonts w:ascii="Etelka Light" w:eastAsia="Etelka Light" w:hAnsi="Etelka Light" w:cs="Etelka Light"/>
          <w:color w:val="000000" w:themeColor="text1"/>
        </w:rPr>
      </w:pPr>
      <w:r w:rsidRPr="00605605">
        <w:rPr>
          <w:rStyle w:val="Hypertextovodkaz"/>
          <w:rFonts w:ascii="Etelka Light" w:eastAsia="Etelka Light" w:hAnsi="Etelka Light" w:cs="Etelka Light"/>
          <w:color w:val="000000" w:themeColor="text1"/>
        </w:rPr>
        <w:t xml:space="preserve"> </w:t>
      </w:r>
    </w:p>
    <w:p w14:paraId="4FCDC7DD" w14:textId="77777777" w:rsidR="00605605" w:rsidRPr="00605605" w:rsidRDefault="00605605" w:rsidP="00605605">
      <w:pPr>
        <w:spacing w:line="360" w:lineRule="auto"/>
        <w:ind w:leftChars="0" w:firstLineChars="0" w:firstLine="0"/>
        <w:rPr>
          <w:rStyle w:val="Hypertextovodkaz"/>
          <w:rFonts w:ascii="Etelka Light" w:eastAsia="Etelka Light" w:hAnsi="Etelka Light" w:cs="Etelka Light"/>
          <w:color w:val="000000" w:themeColor="text1"/>
        </w:rPr>
      </w:pPr>
      <w:r w:rsidRPr="00605605">
        <w:rPr>
          <w:rStyle w:val="Hypertextovodkaz"/>
          <w:rFonts w:ascii="Etelka Light" w:eastAsia="Etelka Light" w:hAnsi="Etelka Light" w:cs="Etelka Light"/>
          <w:b/>
          <w:bCs/>
          <w:color w:val="000000" w:themeColor="text1"/>
        </w:rPr>
        <w:t>Lada Bělašková</w:t>
      </w:r>
      <w:r w:rsidRPr="00605605">
        <w:rPr>
          <w:rStyle w:val="Hypertextovodkaz"/>
          <w:rFonts w:ascii="Etelka Light" w:eastAsia="Etelka Light" w:hAnsi="Etelka Light" w:cs="Etelka Light"/>
          <w:color w:val="000000" w:themeColor="text1"/>
        </w:rPr>
        <w:t xml:space="preserve"> –  moderace</w:t>
      </w:r>
    </w:p>
    <w:p w14:paraId="24794A78" w14:textId="77777777" w:rsidR="00605605" w:rsidRPr="00605605" w:rsidRDefault="00605605" w:rsidP="00605605">
      <w:pPr>
        <w:spacing w:line="360" w:lineRule="auto"/>
        <w:ind w:leftChars="0" w:firstLineChars="0" w:firstLine="0"/>
        <w:rPr>
          <w:rStyle w:val="Hypertextovodkaz"/>
          <w:rFonts w:ascii="Etelka Light" w:eastAsia="Etelka Light" w:hAnsi="Etelka Light" w:cs="Etelka Light"/>
          <w:color w:val="000000" w:themeColor="text1"/>
        </w:rPr>
      </w:pPr>
      <w:r w:rsidRPr="00605605">
        <w:rPr>
          <w:rStyle w:val="Hypertextovodkaz"/>
          <w:rFonts w:ascii="Etelka Light" w:eastAsia="Etelka Light" w:hAnsi="Etelka Light" w:cs="Etelka Light"/>
          <w:b/>
          <w:bCs/>
          <w:color w:val="000000" w:themeColor="text1"/>
        </w:rPr>
        <w:t>Irena Pohl Houkalová</w:t>
      </w:r>
      <w:r w:rsidRPr="00605605">
        <w:rPr>
          <w:rStyle w:val="Hypertextovodkaz"/>
          <w:rFonts w:ascii="Etelka Light" w:eastAsia="Etelka Light" w:hAnsi="Etelka Light" w:cs="Etelka Light"/>
          <w:color w:val="000000" w:themeColor="text1"/>
        </w:rPr>
        <w:t xml:space="preserve"> – zpěv</w:t>
      </w:r>
    </w:p>
    <w:p w14:paraId="5C2AA79F" w14:textId="77777777" w:rsidR="00605605" w:rsidRPr="00605605" w:rsidRDefault="00605605" w:rsidP="00605605">
      <w:pPr>
        <w:spacing w:line="360" w:lineRule="auto"/>
        <w:ind w:leftChars="0" w:firstLineChars="0" w:firstLine="0"/>
        <w:rPr>
          <w:rStyle w:val="Hypertextovodkaz"/>
          <w:rFonts w:ascii="Etelka Light" w:eastAsia="Etelka Light" w:hAnsi="Etelka Light" w:cs="Etelka Light"/>
          <w:color w:val="000000" w:themeColor="text1"/>
        </w:rPr>
      </w:pPr>
      <w:r w:rsidRPr="00605605">
        <w:rPr>
          <w:rStyle w:val="Hypertextovodkaz"/>
          <w:rFonts w:ascii="Etelka Light" w:eastAsia="Etelka Light" w:hAnsi="Etelka Light" w:cs="Etelka Light"/>
          <w:b/>
          <w:bCs/>
          <w:color w:val="000000" w:themeColor="text1"/>
        </w:rPr>
        <w:t>Terezie Vodička Kovalová</w:t>
      </w:r>
      <w:r w:rsidRPr="00605605">
        <w:rPr>
          <w:rStyle w:val="Hypertextovodkaz"/>
          <w:rFonts w:ascii="Etelka Light" w:eastAsia="Etelka Light" w:hAnsi="Etelka Light" w:cs="Etelka Light"/>
          <w:color w:val="000000" w:themeColor="text1"/>
        </w:rPr>
        <w:t xml:space="preserve"> – zpěv, violoncello</w:t>
      </w:r>
    </w:p>
    <w:p w14:paraId="6B6D6A48" w14:textId="77777777" w:rsidR="00605605" w:rsidRPr="00605605" w:rsidRDefault="00605605" w:rsidP="00605605">
      <w:pPr>
        <w:spacing w:line="360" w:lineRule="auto"/>
        <w:ind w:leftChars="0" w:firstLineChars="0" w:firstLine="0"/>
        <w:rPr>
          <w:rStyle w:val="Hypertextovodkaz"/>
          <w:rFonts w:ascii="Etelka Light" w:eastAsia="Etelka Light" w:hAnsi="Etelka Light" w:cs="Etelka Light"/>
          <w:color w:val="000000" w:themeColor="text1"/>
        </w:rPr>
      </w:pPr>
      <w:r w:rsidRPr="00605605">
        <w:rPr>
          <w:rStyle w:val="Hypertextovodkaz"/>
          <w:rFonts w:ascii="Etelka Light" w:eastAsia="Etelka Light" w:hAnsi="Etelka Light" w:cs="Etelka Light"/>
          <w:b/>
          <w:bCs/>
          <w:color w:val="000000" w:themeColor="text1"/>
        </w:rPr>
        <w:t>Ivo Kahánek</w:t>
      </w:r>
      <w:r w:rsidRPr="00605605">
        <w:rPr>
          <w:rStyle w:val="Hypertextovodkaz"/>
          <w:rFonts w:ascii="Etelka Light" w:eastAsia="Etelka Light" w:hAnsi="Etelka Light" w:cs="Etelka Light"/>
          <w:color w:val="000000" w:themeColor="text1"/>
        </w:rPr>
        <w:t xml:space="preserve"> – klavír</w:t>
      </w:r>
    </w:p>
    <w:p w14:paraId="5F933F18" w14:textId="77777777" w:rsidR="00605605" w:rsidRPr="00605605" w:rsidRDefault="00605605" w:rsidP="00605605">
      <w:pPr>
        <w:spacing w:line="360" w:lineRule="auto"/>
        <w:ind w:leftChars="0" w:firstLineChars="0" w:firstLine="0"/>
        <w:rPr>
          <w:rStyle w:val="Hypertextovodkaz"/>
          <w:rFonts w:ascii="Etelka Light" w:eastAsia="Etelka Light" w:hAnsi="Etelka Light" w:cs="Etelka Light"/>
          <w:color w:val="000000" w:themeColor="text1"/>
        </w:rPr>
      </w:pPr>
      <w:r w:rsidRPr="00605605">
        <w:rPr>
          <w:rStyle w:val="Hypertextovodkaz"/>
          <w:rFonts w:ascii="Etelka Light" w:eastAsia="Etelka Light" w:hAnsi="Etelka Light" w:cs="Etelka Light"/>
          <w:b/>
          <w:bCs/>
          <w:color w:val="000000" w:themeColor="text1"/>
        </w:rPr>
        <w:t>Beata Hlavenková</w:t>
      </w:r>
      <w:r w:rsidRPr="00605605">
        <w:rPr>
          <w:rStyle w:val="Hypertextovodkaz"/>
          <w:rFonts w:ascii="Etelka Light" w:eastAsia="Etelka Light" w:hAnsi="Etelka Light" w:cs="Etelka Light"/>
          <w:color w:val="000000" w:themeColor="text1"/>
        </w:rPr>
        <w:t xml:space="preserve"> – klavír</w:t>
      </w:r>
    </w:p>
    <w:p w14:paraId="2EE86E23" w14:textId="77777777" w:rsidR="00605605" w:rsidRPr="00605605" w:rsidRDefault="00605605" w:rsidP="00605605">
      <w:pPr>
        <w:spacing w:line="360" w:lineRule="auto"/>
        <w:ind w:leftChars="0" w:firstLineChars="0" w:firstLine="0"/>
        <w:rPr>
          <w:rStyle w:val="Hypertextovodkaz"/>
          <w:rFonts w:ascii="Etelka Light" w:eastAsia="Etelka Light" w:hAnsi="Etelka Light" w:cs="Etelka Light"/>
          <w:b/>
          <w:bCs/>
          <w:color w:val="000000" w:themeColor="text1"/>
        </w:rPr>
      </w:pPr>
      <w:r w:rsidRPr="00605605">
        <w:rPr>
          <w:rStyle w:val="Hypertextovodkaz"/>
          <w:rFonts w:ascii="Etelka Light" w:eastAsia="Etelka Light" w:hAnsi="Etelka Light" w:cs="Etelka Light"/>
          <w:b/>
          <w:bCs/>
          <w:color w:val="000000" w:themeColor="text1"/>
        </w:rPr>
        <w:t>Ostravský dětský sbor</w:t>
      </w:r>
    </w:p>
    <w:p w14:paraId="25D5F634" w14:textId="77777777" w:rsidR="00605605" w:rsidRPr="00605605" w:rsidRDefault="00605605" w:rsidP="00605605">
      <w:pPr>
        <w:spacing w:line="360" w:lineRule="auto"/>
        <w:ind w:leftChars="0" w:firstLineChars="0" w:firstLine="0"/>
        <w:rPr>
          <w:rStyle w:val="Hypertextovodkaz"/>
          <w:rFonts w:ascii="Etelka Light" w:eastAsia="Etelka Light" w:hAnsi="Etelka Light" w:cs="Etelka Light"/>
          <w:b/>
          <w:bCs/>
          <w:color w:val="000000" w:themeColor="text1"/>
        </w:rPr>
      </w:pPr>
      <w:r w:rsidRPr="00605605">
        <w:rPr>
          <w:rStyle w:val="Hypertextovodkaz"/>
          <w:rFonts w:ascii="Etelka Light" w:eastAsia="Etelka Light" w:hAnsi="Etelka Light" w:cs="Etelka Light"/>
          <w:b/>
          <w:bCs/>
          <w:color w:val="000000" w:themeColor="text1"/>
        </w:rPr>
        <w:t>Dětský pěvecký sbor MUZIKA</w:t>
      </w:r>
    </w:p>
    <w:p w14:paraId="1C52F94B" w14:textId="77777777" w:rsidR="00605605" w:rsidRPr="00605605" w:rsidRDefault="00605605" w:rsidP="00605605">
      <w:pPr>
        <w:spacing w:line="360" w:lineRule="auto"/>
        <w:ind w:leftChars="0" w:firstLineChars="0" w:firstLine="0"/>
        <w:rPr>
          <w:rStyle w:val="Hypertextovodkaz"/>
          <w:rFonts w:ascii="Etelka Light" w:eastAsia="Etelka Light" w:hAnsi="Etelka Light" w:cs="Etelka Light"/>
          <w:b/>
          <w:bCs/>
          <w:color w:val="000000" w:themeColor="text1"/>
        </w:rPr>
      </w:pPr>
      <w:r w:rsidRPr="00605605">
        <w:rPr>
          <w:rStyle w:val="Hypertextovodkaz"/>
          <w:rFonts w:ascii="Etelka Light" w:eastAsia="Etelka Light" w:hAnsi="Etelka Light" w:cs="Etelka Light"/>
          <w:b/>
          <w:bCs/>
          <w:color w:val="000000" w:themeColor="text1"/>
        </w:rPr>
        <w:t>žáci ZUŠ Moravskoslezského, Zlínského a Olomouckého kraje jako sólisté a tutti hráči</w:t>
      </w:r>
    </w:p>
    <w:p w14:paraId="363261E7" w14:textId="77777777" w:rsidR="00605605" w:rsidRPr="00605605" w:rsidRDefault="00605605" w:rsidP="00605605">
      <w:pPr>
        <w:spacing w:line="360" w:lineRule="auto"/>
        <w:ind w:leftChars="0" w:firstLineChars="0" w:firstLine="0"/>
        <w:rPr>
          <w:rStyle w:val="Hypertextovodkaz"/>
          <w:rFonts w:ascii="Etelka Light" w:eastAsia="Etelka Light" w:hAnsi="Etelka Light" w:cs="Etelka Light"/>
          <w:b/>
          <w:bCs/>
          <w:color w:val="000000" w:themeColor="text1"/>
        </w:rPr>
      </w:pPr>
      <w:r w:rsidRPr="00605605">
        <w:rPr>
          <w:rStyle w:val="Hypertextovodkaz"/>
          <w:rFonts w:ascii="Etelka Light" w:eastAsia="Etelka Light" w:hAnsi="Etelka Light" w:cs="Etelka Light"/>
          <w:b/>
          <w:bCs/>
          <w:color w:val="000000" w:themeColor="text1"/>
        </w:rPr>
        <w:t>Janáčkova filharmonie Ostrava</w:t>
      </w:r>
    </w:p>
    <w:p w14:paraId="1FE8C5E0" w14:textId="63DD94C2" w:rsidR="00605605" w:rsidRPr="00605605" w:rsidRDefault="00605605" w:rsidP="00605605">
      <w:pPr>
        <w:spacing w:line="360" w:lineRule="auto"/>
        <w:ind w:leftChars="0" w:firstLineChars="0" w:firstLine="0"/>
        <w:rPr>
          <w:rStyle w:val="Hypertextovodkaz"/>
          <w:rFonts w:ascii="Etelka Light" w:eastAsia="Etelka Light" w:hAnsi="Etelka Light" w:cs="Etelka Light"/>
          <w:color w:val="000000" w:themeColor="text1"/>
        </w:rPr>
      </w:pPr>
      <w:r w:rsidRPr="00605605">
        <w:rPr>
          <w:rStyle w:val="Hypertextovodkaz"/>
          <w:rFonts w:ascii="Etelka Light" w:eastAsia="Etelka Light" w:hAnsi="Etelka Light" w:cs="Etelka Light"/>
          <w:b/>
          <w:bCs/>
          <w:color w:val="000000" w:themeColor="text1"/>
        </w:rPr>
        <w:t>Stanislav Vavřínek</w:t>
      </w:r>
      <w:r w:rsidRPr="00605605">
        <w:rPr>
          <w:rStyle w:val="Hypertextovodkaz"/>
          <w:rFonts w:ascii="Etelka Light" w:eastAsia="Etelka Light" w:hAnsi="Etelka Light" w:cs="Etelka Light"/>
          <w:color w:val="000000" w:themeColor="text1"/>
        </w:rPr>
        <w:t xml:space="preserve"> – dirigent</w:t>
      </w:r>
    </w:p>
    <w:p w14:paraId="3D16A90C" w14:textId="739CDD2A" w:rsidR="00605605" w:rsidRPr="00605605" w:rsidRDefault="00605605" w:rsidP="00605605">
      <w:pPr>
        <w:spacing w:line="360" w:lineRule="auto"/>
        <w:ind w:leftChars="0" w:firstLineChars="0" w:firstLine="0"/>
        <w:rPr>
          <w:rStyle w:val="Hypertextovodkaz"/>
          <w:rFonts w:ascii="Etelka Light" w:eastAsia="Etelka Light" w:hAnsi="Etelka Light" w:cs="Etelka Light"/>
          <w:color w:val="000000" w:themeColor="text1"/>
        </w:rPr>
      </w:pPr>
      <w:r w:rsidRPr="00605605">
        <w:rPr>
          <w:rStyle w:val="Hypertextovodkaz"/>
          <w:rFonts w:ascii="Etelka Light" w:eastAsia="Etelka Light" w:hAnsi="Etelka Light" w:cs="Etelka Light"/>
          <w:color w:val="000000" w:themeColor="text1"/>
        </w:rPr>
        <w:t xml:space="preserve"> </w:t>
      </w:r>
    </w:p>
    <w:p w14:paraId="295FFF70" w14:textId="1134FBBC" w:rsidR="00605605" w:rsidRPr="00605605" w:rsidRDefault="00605605" w:rsidP="00605605">
      <w:pPr>
        <w:spacing w:line="360" w:lineRule="auto"/>
        <w:ind w:leftChars="0" w:firstLineChars="0" w:firstLine="0"/>
        <w:rPr>
          <w:rStyle w:val="Hypertextovodkaz"/>
          <w:rFonts w:ascii="Etelka Light" w:eastAsia="Etelka Light" w:hAnsi="Etelka Light" w:cs="Etelka Light"/>
          <w:color w:val="000000" w:themeColor="text1"/>
        </w:rPr>
      </w:pPr>
      <w:r w:rsidRPr="00605605">
        <w:rPr>
          <w:rStyle w:val="Hypertextovodkaz"/>
          <w:rFonts w:ascii="Etelka Light" w:eastAsia="Etelka Light" w:hAnsi="Etelka Light" w:cs="Etelka Light"/>
          <w:color w:val="000000" w:themeColor="text1"/>
        </w:rPr>
        <w:t xml:space="preserve">Jádrem jednovětých Krzesan z roku 1974 jsou tři akordy, které si Wojciech Kilar poznamenal během pobytu v Zakopaném. </w:t>
      </w:r>
      <w:r w:rsidRPr="00475CED">
        <w:rPr>
          <w:rStyle w:val="Hypertextovodkaz"/>
          <w:rFonts w:ascii="Etelka Light" w:eastAsia="Etelka Light" w:hAnsi="Etelka Light" w:cs="Etelka Light"/>
          <w:i/>
          <w:iCs/>
          <w:color w:val="000000" w:themeColor="text1"/>
        </w:rPr>
        <w:t xml:space="preserve">„Dlouho ležely na klavíru, ale nevěděl jsem, co s nimi dělat. Pak jsem se jel do Španělska podívat na koridu. Možná je to díky koridě, ale pokračování jsem vymyslel ve Španělsku.“ </w:t>
      </w:r>
      <w:r w:rsidRPr="00605605">
        <w:rPr>
          <w:rStyle w:val="Hypertextovodkaz"/>
          <w:rFonts w:ascii="Etelka Light" w:eastAsia="Etelka Light" w:hAnsi="Etelka Light" w:cs="Etelka Light"/>
          <w:color w:val="000000" w:themeColor="text1"/>
        </w:rPr>
        <w:t xml:space="preserve">Jde o skladatelovo loučení s avantgardou: </w:t>
      </w:r>
      <w:r w:rsidRPr="00475CED">
        <w:rPr>
          <w:rStyle w:val="Hypertextovodkaz"/>
          <w:rFonts w:ascii="Etelka Light" w:eastAsia="Etelka Light" w:hAnsi="Etelka Light" w:cs="Etelka Light"/>
          <w:i/>
          <w:iCs/>
          <w:color w:val="000000" w:themeColor="text1"/>
        </w:rPr>
        <w:t xml:space="preserve">„V určitém okamžiku jsem si uvědomil, že hledání nových, šokujících zdrojů zvuku bylo </w:t>
      </w:r>
      <w:r w:rsidRPr="00475CED">
        <w:rPr>
          <w:rStyle w:val="Hypertextovodkaz"/>
          <w:rFonts w:ascii="Etelka Light" w:eastAsia="Etelka Light" w:hAnsi="Etelka Light" w:cs="Etelka Light"/>
          <w:i/>
          <w:iCs/>
          <w:color w:val="000000" w:themeColor="text1"/>
        </w:rPr>
        <w:lastRenderedPageBreak/>
        <w:t>vyčerpáno. Rozhodl jsem se, že by také mohlo být šokující narazit na něco, co je považováno za uzavřenou kapitolu (lidová hudba, tabu během avantgardní éry). Tak jsem napsal Krzesany.“</w:t>
      </w:r>
      <w:r w:rsidRPr="00605605">
        <w:rPr>
          <w:rStyle w:val="Hypertextovodkaz"/>
          <w:rFonts w:ascii="Etelka Light" w:eastAsia="Etelka Light" w:hAnsi="Etelka Light" w:cs="Etelka Light"/>
          <w:color w:val="000000" w:themeColor="text1"/>
        </w:rPr>
        <w:t xml:space="preserve"> Při jejich uvedení vedle sebe k pultům usednou členové orchestru spolu s vybranými studenty ZUŠ Moravskoslezského, Olomouckého a Zlínského kraje.</w:t>
      </w:r>
    </w:p>
    <w:p w14:paraId="62D72980" w14:textId="77777777" w:rsidR="00605605" w:rsidRPr="00455F25" w:rsidRDefault="00605605" w:rsidP="00605605">
      <w:pPr>
        <w:spacing w:line="360" w:lineRule="auto"/>
        <w:ind w:leftChars="0" w:firstLineChars="0" w:firstLine="0"/>
        <w:rPr>
          <w:rStyle w:val="Hypertextovodkaz"/>
          <w:rFonts w:ascii="Etelka Light" w:eastAsia="Etelka Light" w:hAnsi="Etelka Light" w:cs="Etelka Light"/>
          <w:color w:val="000000" w:themeColor="text1"/>
          <w:sz w:val="15"/>
          <w:szCs w:val="15"/>
        </w:rPr>
      </w:pPr>
    </w:p>
    <w:p w14:paraId="1022023D" w14:textId="46A0C419" w:rsidR="00E706AF" w:rsidRDefault="00605605" w:rsidP="00605605">
      <w:pPr>
        <w:spacing w:line="360" w:lineRule="auto"/>
        <w:ind w:leftChars="0" w:left="0" w:firstLineChars="0" w:firstLine="0"/>
        <w:rPr>
          <w:rStyle w:val="Hypertextovodkaz"/>
          <w:rFonts w:ascii="Etelka Light" w:eastAsia="Etelka Light" w:hAnsi="Etelka Light" w:cs="Etelka Light"/>
          <w:i/>
          <w:iCs/>
          <w:color w:val="000000" w:themeColor="text1"/>
        </w:rPr>
      </w:pPr>
      <w:r w:rsidRPr="00605605">
        <w:rPr>
          <w:rStyle w:val="Hypertextovodkaz"/>
          <w:rFonts w:ascii="Etelka Light" w:eastAsia="Etelka Light" w:hAnsi="Etelka Light" w:cs="Etelka Light"/>
          <w:i/>
          <w:iCs/>
          <w:color w:val="000000" w:themeColor="text1"/>
        </w:rPr>
        <w:t>Koncert probíhá v rámci projektu „JFO dětem“ a je realizován s finanční podporou statutárního města Ostravy.</w:t>
      </w:r>
    </w:p>
    <w:p w14:paraId="208FC2F5" w14:textId="4636FC9B" w:rsidR="00605605" w:rsidRPr="00455F25" w:rsidRDefault="00605605" w:rsidP="00605605">
      <w:pPr>
        <w:spacing w:line="360" w:lineRule="auto"/>
        <w:ind w:leftChars="0" w:left="0" w:firstLineChars="0" w:firstLine="0"/>
        <w:rPr>
          <w:rStyle w:val="Hypertextovodkaz"/>
          <w:rFonts w:ascii="Etelka Light" w:eastAsia="Etelka Light" w:hAnsi="Etelka Light" w:cs="Etelka Light"/>
          <w:i/>
          <w:iCs/>
          <w:color w:val="000000" w:themeColor="text1"/>
          <w:sz w:val="16"/>
          <w:szCs w:val="16"/>
        </w:rPr>
      </w:pPr>
    </w:p>
    <w:p w14:paraId="4685AAB6" w14:textId="57D077DE" w:rsidR="00605605" w:rsidRDefault="00605605" w:rsidP="00605605">
      <w:pPr>
        <w:spacing w:line="360" w:lineRule="auto"/>
        <w:ind w:leftChars="0" w:left="0" w:firstLineChars="0" w:firstLine="0"/>
        <w:rPr>
          <w:rStyle w:val="Hypertextovodkaz"/>
          <w:rFonts w:ascii="Etelka Light" w:eastAsia="Etelka Light" w:hAnsi="Etelka Light" w:cs="Etelka Light"/>
          <w:color w:val="000000" w:themeColor="text1"/>
        </w:rPr>
      </w:pPr>
      <w:r>
        <w:rPr>
          <w:rStyle w:val="Hypertextovodkaz"/>
          <w:rFonts w:ascii="Etelka Light" w:eastAsia="Etelka Light" w:hAnsi="Etelka Light" w:cs="Etelka Light"/>
          <w:color w:val="000000" w:themeColor="text1"/>
        </w:rPr>
        <w:t xml:space="preserve">Podrobné informace k programu naleznete </w:t>
      </w:r>
      <w:hyperlink r:id="rId8" w:history="1">
        <w:r w:rsidRPr="00605605">
          <w:rPr>
            <w:rStyle w:val="Hypertextovodkaz"/>
            <w:rFonts w:ascii="Etelka Light" w:eastAsia="Etelka Light" w:hAnsi="Etelka Light" w:cs="Etelka Light"/>
          </w:rPr>
          <w:t>zde</w:t>
        </w:r>
      </w:hyperlink>
      <w:r>
        <w:rPr>
          <w:rStyle w:val="Hypertextovodkaz"/>
          <w:rFonts w:ascii="Etelka Light" w:eastAsia="Etelka Light" w:hAnsi="Etelka Light" w:cs="Etelka Light"/>
          <w:color w:val="000000" w:themeColor="text1"/>
        </w:rPr>
        <w:t>.</w:t>
      </w:r>
    </w:p>
    <w:p w14:paraId="739373C9" w14:textId="38AA15F7" w:rsidR="00455F25" w:rsidRDefault="00455F25" w:rsidP="00605605">
      <w:pPr>
        <w:spacing w:line="360" w:lineRule="auto"/>
        <w:ind w:leftChars="0" w:left="0" w:firstLineChars="0" w:firstLine="0"/>
        <w:rPr>
          <w:rStyle w:val="Hypertextovodkaz"/>
          <w:rFonts w:ascii="Etelka Light" w:eastAsia="Etelka Light" w:hAnsi="Etelka Light" w:cs="Etelka Light"/>
          <w:color w:val="000000" w:themeColor="text1"/>
        </w:rPr>
      </w:pPr>
    </w:p>
    <w:p w14:paraId="7019872F" w14:textId="77777777" w:rsidR="00475CED" w:rsidRPr="00605605" w:rsidRDefault="00475CED" w:rsidP="00605605">
      <w:pPr>
        <w:spacing w:line="360" w:lineRule="auto"/>
        <w:ind w:leftChars="0" w:left="0" w:firstLineChars="0" w:firstLine="0"/>
        <w:rPr>
          <w:rStyle w:val="Hypertextovodkaz"/>
          <w:rFonts w:ascii="Etelka Light" w:eastAsia="Etelka Light" w:hAnsi="Etelka Light" w:cs="Etelka Light"/>
          <w:color w:val="000000" w:themeColor="text1"/>
        </w:rPr>
      </w:pPr>
    </w:p>
    <w:p w14:paraId="05878E70" w14:textId="77777777" w:rsidR="00E706AF" w:rsidRPr="008B0D6D" w:rsidRDefault="00E706AF" w:rsidP="001635A2">
      <w:pPr>
        <w:spacing w:line="360" w:lineRule="auto"/>
        <w:ind w:leftChars="0" w:left="0" w:firstLineChars="0" w:firstLine="0"/>
        <w:rPr>
          <w:rStyle w:val="Hypertextovodkaz"/>
          <w:rFonts w:ascii="Etelka Light" w:eastAsia="Etelka Light" w:hAnsi="Etelka Light" w:cs="Etelka Light"/>
          <w:sz w:val="10"/>
          <w:szCs w:val="10"/>
        </w:rPr>
      </w:pPr>
    </w:p>
    <w:p w14:paraId="6CC04766" w14:textId="0E621DC9" w:rsidR="006E156F" w:rsidRPr="00B45993" w:rsidRDefault="006E156F" w:rsidP="006E156F">
      <w:pPr>
        <w:spacing w:line="360" w:lineRule="auto"/>
        <w:ind w:leftChars="0" w:left="0" w:firstLineChars="0" w:firstLine="0"/>
        <w:rPr>
          <w:rStyle w:val="dn"/>
          <w:rFonts w:ascii="Etelka Light" w:eastAsia="Etelka Light" w:hAnsi="Etelka Light" w:cs="Etelka Light"/>
          <w:color w:val="000000" w:themeColor="text1"/>
          <w:sz w:val="16"/>
          <w:szCs w:val="16"/>
        </w:rPr>
      </w:pPr>
      <w:r w:rsidRPr="00B45993">
        <w:rPr>
          <w:rStyle w:val="dn"/>
          <w:rFonts w:ascii="Etelka Light" w:eastAsia="Etelka Light" w:hAnsi="Etelka Light" w:cs="Etelka Light"/>
          <w:color w:val="000000" w:themeColor="text1"/>
          <w:sz w:val="16"/>
          <w:szCs w:val="16"/>
        </w:rPr>
        <w:t>_______________________________________________________________________________________________________________________________________________________</w:t>
      </w:r>
    </w:p>
    <w:p w14:paraId="27801109" w14:textId="4920D636" w:rsidR="006E156F" w:rsidRPr="006E156F" w:rsidRDefault="006E156F" w:rsidP="006E156F">
      <w:pPr>
        <w:spacing w:line="360" w:lineRule="auto"/>
        <w:ind w:leftChars="0" w:left="0" w:firstLineChars="0" w:firstLine="0"/>
        <w:rPr>
          <w:rStyle w:val="dn"/>
          <w:rFonts w:ascii="Etelka Light" w:eastAsia="Etelka Light" w:hAnsi="Etelka Light" w:cs="Etelka Light"/>
          <w:color w:val="FF36EB"/>
          <w:sz w:val="8"/>
          <w:szCs w:val="8"/>
          <w:u w:color="FF36EB"/>
          <w:lang w:val="en-US"/>
        </w:rPr>
      </w:pPr>
    </w:p>
    <w:p w14:paraId="771A5F35" w14:textId="5E0A154D" w:rsidR="006E156F" w:rsidRPr="006E156F" w:rsidRDefault="006E156F" w:rsidP="006E156F">
      <w:pPr>
        <w:spacing w:line="360" w:lineRule="auto"/>
        <w:ind w:left="0" w:hanging="2"/>
        <w:rPr>
          <w:rStyle w:val="dn"/>
          <w:rFonts w:ascii="Etelka Light" w:eastAsia="Etelka Light" w:hAnsi="Etelka Light" w:cs="Etelka Light"/>
          <w:sz w:val="22"/>
          <w:szCs w:val="22"/>
        </w:rPr>
      </w:pPr>
      <w:r w:rsidRPr="006E156F">
        <w:rPr>
          <w:rStyle w:val="dn"/>
          <w:rFonts w:ascii="Etelka Light" w:eastAsia="Etelka Light" w:hAnsi="Etelka Light" w:cs="Etelka Light"/>
          <w:sz w:val="22"/>
          <w:szCs w:val="22"/>
        </w:rPr>
        <w:t>Kontakt pro m</w:t>
      </w:r>
      <w:r w:rsidRPr="006E156F">
        <w:rPr>
          <w:rStyle w:val="dn"/>
          <w:rFonts w:ascii="Etelka Light" w:eastAsia="Etelka Light" w:hAnsi="Etelka Light" w:cs="Etelka Light"/>
          <w:sz w:val="22"/>
          <w:szCs w:val="22"/>
          <w:lang w:val="fr-FR"/>
        </w:rPr>
        <w:t>é</w:t>
      </w:r>
      <w:r w:rsidRPr="006E156F">
        <w:rPr>
          <w:rStyle w:val="dn"/>
          <w:rFonts w:ascii="Etelka Light" w:eastAsia="Etelka Light" w:hAnsi="Etelka Light" w:cs="Etelka Light"/>
          <w:sz w:val="22"/>
          <w:szCs w:val="22"/>
          <w:lang w:val="it-IT"/>
        </w:rPr>
        <w:t>dia:</w:t>
      </w:r>
    </w:p>
    <w:p w14:paraId="117E9B3D" w14:textId="1EDC6CF2" w:rsidR="00B92493" w:rsidRPr="006E156F" w:rsidRDefault="006E156F" w:rsidP="004F5B0C">
      <w:pPr>
        <w:spacing w:line="360" w:lineRule="auto"/>
        <w:ind w:left="0" w:hanging="2"/>
        <w:rPr>
          <w:rFonts w:ascii="Etelka Light" w:eastAsia="Etelka Light" w:hAnsi="Etelka Light" w:cs="Etelka Light"/>
          <w:color w:val="0000FF"/>
          <w:sz w:val="22"/>
          <w:szCs w:val="22"/>
          <w:u w:color="0000FF"/>
        </w:rPr>
      </w:pPr>
      <w:r w:rsidRPr="006E156F">
        <w:rPr>
          <w:rStyle w:val="dn"/>
          <w:rFonts w:ascii="Etelka Light" w:eastAsia="Etelka Light" w:hAnsi="Etelka Light" w:cs="Etelka Light"/>
          <w:sz w:val="22"/>
          <w:szCs w:val="22"/>
        </w:rPr>
        <w:t xml:space="preserve">Michaela Dvořáková </w:t>
      </w:r>
      <w:r w:rsidRPr="006E156F">
        <w:rPr>
          <w:rStyle w:val="dn"/>
          <w:rFonts w:ascii="Etelka Light" w:eastAsia="Etelka Light" w:hAnsi="Etelka Light" w:cs="Etelka Light"/>
          <w:sz w:val="22"/>
          <w:szCs w:val="22"/>
          <w:lang w:val="de-DE"/>
        </w:rPr>
        <w:t xml:space="preserve">/ PR manager </w:t>
      </w:r>
      <w:r w:rsidR="00745EBD">
        <w:rPr>
          <w:rStyle w:val="dn"/>
          <w:rFonts w:ascii="Etelka Light" w:eastAsia="Etelka Light" w:hAnsi="Etelka Light" w:cs="Etelka Light"/>
          <w:sz w:val="22"/>
          <w:szCs w:val="22"/>
          <w:lang w:val="de-DE"/>
        </w:rPr>
        <w:t>JFO a projektu Koncertní sál Ostrava</w:t>
      </w:r>
      <w:r w:rsidR="00745EBD">
        <w:rPr>
          <w:rStyle w:val="dn"/>
          <w:rFonts w:ascii="Etelka Light" w:eastAsia="Etelka Light" w:hAnsi="Etelka Light" w:cs="Etelka Light"/>
          <w:sz w:val="22"/>
          <w:szCs w:val="22"/>
          <w:lang w:val="de-DE"/>
        </w:rPr>
        <w:br/>
      </w:r>
      <w:r w:rsidRPr="006E156F">
        <w:rPr>
          <w:rStyle w:val="dn"/>
          <w:rFonts w:ascii="Etelka Light" w:eastAsia="Etelka Light" w:hAnsi="Etelka Light" w:cs="Etelka Light"/>
          <w:sz w:val="22"/>
          <w:szCs w:val="22"/>
          <w:lang w:val="de-DE"/>
        </w:rPr>
        <w:t>t. +420</w:t>
      </w:r>
      <w:r w:rsidRPr="006E156F">
        <w:rPr>
          <w:rStyle w:val="dn"/>
          <w:rFonts w:ascii="Etelka Light" w:eastAsia="Etelka Light" w:hAnsi="Etelka Light" w:cs="Etelka Light"/>
          <w:sz w:val="22"/>
          <w:szCs w:val="22"/>
        </w:rPr>
        <w:t xml:space="preserve"> 732 372 424 / e. </w:t>
      </w:r>
      <w:hyperlink r:id="rId9" w:history="1">
        <w:r w:rsidRPr="006E156F">
          <w:rPr>
            <w:rStyle w:val="Hypertextovodkaz"/>
            <w:rFonts w:ascii="Etelka Light" w:eastAsia="Etelka Light" w:hAnsi="Etelka Light" w:cs="Etelka Light"/>
            <w:sz w:val="22"/>
            <w:szCs w:val="22"/>
            <w:u w:color="0000FF"/>
          </w:rPr>
          <w:t>dvorakova@jfo.cz</w:t>
        </w:r>
      </w:hyperlink>
      <w:r w:rsidR="00A85FDB">
        <w:rPr>
          <w:rStyle w:val="Hypertextovodkaz"/>
          <w:rFonts w:ascii="Etelka Light" w:eastAsia="Etelka Light" w:hAnsi="Etelka Light" w:cs="Etelka Light"/>
          <w:sz w:val="22"/>
          <w:szCs w:val="22"/>
          <w:u w:color="0000FF"/>
        </w:rPr>
        <w:t xml:space="preserve">, </w:t>
      </w:r>
      <w:hyperlink r:id="rId10" w:history="1">
        <w:r w:rsidR="00A85FDB" w:rsidRPr="00FF2E56">
          <w:rPr>
            <w:rStyle w:val="Hypertextovodkaz"/>
            <w:rFonts w:ascii="Etelka Light" w:eastAsia="Etelka Light" w:hAnsi="Etelka Light" w:cs="Etelka Light"/>
            <w:sz w:val="22"/>
            <w:szCs w:val="22"/>
          </w:rPr>
          <w:t>dvorakova@koncertnisal.cz</w:t>
        </w:r>
      </w:hyperlink>
      <w:r w:rsidR="00A85FDB">
        <w:rPr>
          <w:rStyle w:val="Hypertextovodkaz"/>
          <w:rFonts w:ascii="Etelka Light" w:eastAsia="Etelka Light" w:hAnsi="Etelka Light" w:cs="Etelka Light"/>
          <w:sz w:val="22"/>
          <w:szCs w:val="22"/>
          <w:u w:color="0000FF"/>
        </w:rPr>
        <w:t xml:space="preserve"> </w:t>
      </w:r>
    </w:p>
    <w:sectPr w:rsidR="00B92493" w:rsidRPr="006E156F" w:rsidSect="00520E7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2693" w:right="1127" w:bottom="1701" w:left="1134" w:header="697" w:footer="709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D1E3D" w14:textId="77777777" w:rsidR="00DF3E38" w:rsidRDefault="00DF3E38">
      <w:pPr>
        <w:spacing w:line="240" w:lineRule="auto"/>
        <w:ind w:left="0" w:hanging="2"/>
      </w:pPr>
      <w:r>
        <w:separator/>
      </w:r>
    </w:p>
  </w:endnote>
  <w:endnote w:type="continuationSeparator" w:id="0">
    <w:p w14:paraId="63E1699D" w14:textId="77777777" w:rsidR="00DF3E38" w:rsidRDefault="00DF3E3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telka Light">
    <w:panose1 w:val="020B0604020202020204"/>
    <w:charset w:val="00"/>
    <w:family w:val="auto"/>
    <w:notTrueType/>
    <w:pitch w:val="variable"/>
    <w:sig w:usb0="A00002EF" w:usb1="5000206A" w:usb2="00000000" w:usb3="00000000" w:csb0="0000019F" w:csb1="00000000"/>
  </w:font>
  <w:font w:name="Etelka Monospace">
    <w:panose1 w:val="02000509030000020004"/>
    <w:charset w:val="00"/>
    <w:family w:val="modern"/>
    <w:notTrueType/>
    <w:pitch w:val="fixed"/>
    <w:sig w:usb0="800002AF" w:usb1="1000206A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B" w14:textId="77777777" w:rsidR="006D28E3" w:rsidRDefault="00052444">
    <w:pPr>
      <w:pBdr>
        <w:top w:val="nil"/>
        <w:left w:val="nil"/>
        <w:bottom w:val="nil"/>
        <w:right w:val="nil"/>
        <w:between w:val="nil"/>
      </w:pBdr>
      <w:tabs>
        <w:tab w:val="center" w:pos="4557"/>
        <w:tab w:val="right" w:pos="9115"/>
      </w:tabs>
      <w:spacing w:line="240" w:lineRule="auto"/>
      <w:ind w:left="0" w:hanging="2"/>
      <w:rPr>
        <w:rFonts w:cs="Times New Roman"/>
        <w:color w:val="000000"/>
      </w:rPr>
    </w:pPr>
    <w:r>
      <w:rPr>
        <w:rFonts w:cs="Times New Roman"/>
        <w:color w:val="000000"/>
      </w:rPr>
      <w:t>[Type text]</w:t>
    </w:r>
    <w:r>
      <w:rPr>
        <w:rFonts w:cs="Times New Roman"/>
        <w:color w:val="000000"/>
      </w:rPr>
      <w:tab/>
      <w:t>[Type text]</w:t>
    </w:r>
    <w:r>
      <w:rPr>
        <w:rFonts w:cs="Times New Roman"/>
        <w:color w:val="000000"/>
      </w:rPr>
      <w:tab/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A" w14:textId="77777777" w:rsidR="006D28E3" w:rsidRDefault="0005244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cs="Times New Roman"/>
        <w:color w:val="000000"/>
      </w:rPr>
    </w:pPr>
    <w:r>
      <w:rPr>
        <w:rFonts w:cs="Times New Roman"/>
        <w:noProof/>
        <w:color w:val="000000"/>
      </w:rPr>
      <w:drawing>
        <wp:inline distT="0" distB="0" distL="114300" distR="114300" wp14:anchorId="2F4111B1" wp14:editId="6E508293">
          <wp:extent cx="6283960" cy="1344930"/>
          <wp:effectExtent l="0" t="0" r="0" b="0"/>
          <wp:docPr id="1026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83960" cy="13449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333E0" w14:textId="77777777" w:rsidR="00626C3C" w:rsidRDefault="00626C3C">
    <w:pPr>
      <w:pStyle w:val="Zpat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65CC8" w14:textId="77777777" w:rsidR="00DF3E38" w:rsidRDefault="00DF3E38">
      <w:pPr>
        <w:spacing w:line="240" w:lineRule="auto"/>
        <w:ind w:left="0" w:hanging="2"/>
      </w:pPr>
      <w:r>
        <w:separator/>
      </w:r>
    </w:p>
  </w:footnote>
  <w:footnote w:type="continuationSeparator" w:id="0">
    <w:p w14:paraId="37C7A741" w14:textId="77777777" w:rsidR="00DF3E38" w:rsidRDefault="00DF3E3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8" w14:textId="77777777" w:rsidR="006D28E3" w:rsidRDefault="00052444">
    <w:pPr>
      <w:pBdr>
        <w:top w:val="nil"/>
        <w:left w:val="nil"/>
        <w:bottom w:val="nil"/>
        <w:right w:val="nil"/>
        <w:between w:val="nil"/>
      </w:pBdr>
      <w:tabs>
        <w:tab w:val="center" w:pos="4557"/>
        <w:tab w:val="right" w:pos="9115"/>
      </w:tabs>
      <w:spacing w:line="240" w:lineRule="auto"/>
      <w:ind w:left="0" w:hanging="2"/>
      <w:rPr>
        <w:rFonts w:cs="Times New Roman"/>
        <w:color w:val="000000"/>
      </w:rPr>
    </w:pPr>
    <w:r>
      <w:rPr>
        <w:rFonts w:cs="Times New Roman"/>
        <w:color w:val="000000"/>
      </w:rPr>
      <w:t>[Type text]</w:t>
    </w:r>
    <w:r>
      <w:rPr>
        <w:rFonts w:cs="Times New Roman"/>
        <w:color w:val="000000"/>
      </w:rPr>
      <w:tab/>
      <w:t>[Type text]</w:t>
    </w:r>
    <w:r>
      <w:rPr>
        <w:rFonts w:cs="Times New Roman"/>
        <w:color w:val="000000"/>
      </w:rPr>
      <w:tab/>
      <w:t>[Type text]</w:t>
    </w:r>
  </w:p>
  <w:p w14:paraId="00000029" w14:textId="77777777" w:rsidR="006D28E3" w:rsidRDefault="006D28E3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cs="Times New Roman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7" w14:textId="77777777" w:rsidR="006D28E3" w:rsidRDefault="0005244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cs="Times New Roman"/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753D3E50" wp14:editId="498C87C3">
          <wp:simplePos x="0" y="0"/>
          <wp:positionH relativeFrom="column">
            <wp:posOffset>-1152524</wp:posOffset>
          </wp:positionH>
          <wp:positionV relativeFrom="paragraph">
            <wp:posOffset>-448309</wp:posOffset>
          </wp:positionV>
          <wp:extent cx="7565390" cy="1701800"/>
          <wp:effectExtent l="0" t="0" r="0" b="0"/>
          <wp:wrapSquare wrapText="bothSides" distT="0" distB="0" distL="114300" distR="114300"/>
          <wp:docPr id="102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5390" cy="1701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520B3" w14:textId="77777777" w:rsidR="00626C3C" w:rsidRDefault="00626C3C">
    <w:pPr>
      <w:pStyle w:val="Zhlav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8E3"/>
    <w:rsid w:val="00001291"/>
    <w:rsid w:val="000019CF"/>
    <w:rsid w:val="00002B06"/>
    <w:rsid w:val="000055C4"/>
    <w:rsid w:val="0000741F"/>
    <w:rsid w:val="00013ECA"/>
    <w:rsid w:val="00034440"/>
    <w:rsid w:val="00040ED4"/>
    <w:rsid w:val="000453D6"/>
    <w:rsid w:val="00051C6F"/>
    <w:rsid w:val="00052444"/>
    <w:rsid w:val="00052B31"/>
    <w:rsid w:val="0005305C"/>
    <w:rsid w:val="000559D4"/>
    <w:rsid w:val="0007176C"/>
    <w:rsid w:val="00071A51"/>
    <w:rsid w:val="000902E8"/>
    <w:rsid w:val="00091025"/>
    <w:rsid w:val="00092502"/>
    <w:rsid w:val="000A03A7"/>
    <w:rsid w:val="000A0EEC"/>
    <w:rsid w:val="000A3472"/>
    <w:rsid w:val="000B0FAE"/>
    <w:rsid w:val="000C0D37"/>
    <w:rsid w:val="000D4E81"/>
    <w:rsid w:val="000D55E7"/>
    <w:rsid w:val="000F1E37"/>
    <w:rsid w:val="001021E7"/>
    <w:rsid w:val="001077D3"/>
    <w:rsid w:val="00112EFB"/>
    <w:rsid w:val="00120589"/>
    <w:rsid w:val="00122723"/>
    <w:rsid w:val="00122A29"/>
    <w:rsid w:val="00123FD4"/>
    <w:rsid w:val="00130F50"/>
    <w:rsid w:val="00131508"/>
    <w:rsid w:val="00150247"/>
    <w:rsid w:val="00160CD7"/>
    <w:rsid w:val="001635A2"/>
    <w:rsid w:val="001737B1"/>
    <w:rsid w:val="00177268"/>
    <w:rsid w:val="00177A2A"/>
    <w:rsid w:val="001842BF"/>
    <w:rsid w:val="00190D8C"/>
    <w:rsid w:val="00193AF3"/>
    <w:rsid w:val="00194135"/>
    <w:rsid w:val="001B054A"/>
    <w:rsid w:val="001C561D"/>
    <w:rsid w:val="001C656C"/>
    <w:rsid w:val="001C73BD"/>
    <w:rsid w:val="001C789A"/>
    <w:rsid w:val="001D0EEA"/>
    <w:rsid w:val="001D34A3"/>
    <w:rsid w:val="001E3E03"/>
    <w:rsid w:val="001F5EB8"/>
    <w:rsid w:val="0021096D"/>
    <w:rsid w:val="002146BD"/>
    <w:rsid w:val="002273D7"/>
    <w:rsid w:val="00241C48"/>
    <w:rsid w:val="00247BC8"/>
    <w:rsid w:val="00252AF7"/>
    <w:rsid w:val="00253F48"/>
    <w:rsid w:val="00261F2D"/>
    <w:rsid w:val="00266412"/>
    <w:rsid w:val="00272B6D"/>
    <w:rsid w:val="00280B0B"/>
    <w:rsid w:val="00285A14"/>
    <w:rsid w:val="00296994"/>
    <w:rsid w:val="002B2220"/>
    <w:rsid w:val="002C1CFE"/>
    <w:rsid w:val="002C22A6"/>
    <w:rsid w:val="002C7847"/>
    <w:rsid w:val="002D0D6C"/>
    <w:rsid w:val="002D7749"/>
    <w:rsid w:val="002F6AB2"/>
    <w:rsid w:val="002F6D13"/>
    <w:rsid w:val="003005CA"/>
    <w:rsid w:val="003032A0"/>
    <w:rsid w:val="0030336A"/>
    <w:rsid w:val="003051C5"/>
    <w:rsid w:val="00327856"/>
    <w:rsid w:val="00330178"/>
    <w:rsid w:val="00341F34"/>
    <w:rsid w:val="0034578B"/>
    <w:rsid w:val="00345A9A"/>
    <w:rsid w:val="00364106"/>
    <w:rsid w:val="00367548"/>
    <w:rsid w:val="00373565"/>
    <w:rsid w:val="00377A3F"/>
    <w:rsid w:val="00383DC5"/>
    <w:rsid w:val="00390E31"/>
    <w:rsid w:val="003955AA"/>
    <w:rsid w:val="0039646D"/>
    <w:rsid w:val="003A3699"/>
    <w:rsid w:val="003A5272"/>
    <w:rsid w:val="003B7B59"/>
    <w:rsid w:val="003C289C"/>
    <w:rsid w:val="003C2E13"/>
    <w:rsid w:val="003D4885"/>
    <w:rsid w:val="003E1166"/>
    <w:rsid w:val="003F0666"/>
    <w:rsid w:val="003F5044"/>
    <w:rsid w:val="00412CE0"/>
    <w:rsid w:val="00420C0E"/>
    <w:rsid w:val="00424BD1"/>
    <w:rsid w:val="00427245"/>
    <w:rsid w:val="00433929"/>
    <w:rsid w:val="004452CC"/>
    <w:rsid w:val="004543CF"/>
    <w:rsid w:val="00454AFF"/>
    <w:rsid w:val="00455F25"/>
    <w:rsid w:val="0046416B"/>
    <w:rsid w:val="00475CED"/>
    <w:rsid w:val="00480F58"/>
    <w:rsid w:val="004933DA"/>
    <w:rsid w:val="00494803"/>
    <w:rsid w:val="00495D71"/>
    <w:rsid w:val="004A08BF"/>
    <w:rsid w:val="004A2755"/>
    <w:rsid w:val="004A70E4"/>
    <w:rsid w:val="004C0B06"/>
    <w:rsid w:val="004C7817"/>
    <w:rsid w:val="004D18CD"/>
    <w:rsid w:val="004D31FA"/>
    <w:rsid w:val="004F2AD9"/>
    <w:rsid w:val="004F5B0C"/>
    <w:rsid w:val="004F768F"/>
    <w:rsid w:val="00501FC2"/>
    <w:rsid w:val="00505307"/>
    <w:rsid w:val="005075AA"/>
    <w:rsid w:val="00511510"/>
    <w:rsid w:val="00514C11"/>
    <w:rsid w:val="00520E7D"/>
    <w:rsid w:val="00521BAE"/>
    <w:rsid w:val="00526962"/>
    <w:rsid w:val="00531E52"/>
    <w:rsid w:val="00536787"/>
    <w:rsid w:val="005409DA"/>
    <w:rsid w:val="0054449C"/>
    <w:rsid w:val="00563458"/>
    <w:rsid w:val="005834BF"/>
    <w:rsid w:val="0059015E"/>
    <w:rsid w:val="005A207B"/>
    <w:rsid w:val="005A240B"/>
    <w:rsid w:val="005A7027"/>
    <w:rsid w:val="005A7881"/>
    <w:rsid w:val="005B21EF"/>
    <w:rsid w:val="005B3835"/>
    <w:rsid w:val="005B78D4"/>
    <w:rsid w:val="005C0AC1"/>
    <w:rsid w:val="005D6A57"/>
    <w:rsid w:val="005F37CD"/>
    <w:rsid w:val="005F4F65"/>
    <w:rsid w:val="00605605"/>
    <w:rsid w:val="0061072F"/>
    <w:rsid w:val="00611E35"/>
    <w:rsid w:val="00612405"/>
    <w:rsid w:val="0061545D"/>
    <w:rsid w:val="00623614"/>
    <w:rsid w:val="00624558"/>
    <w:rsid w:val="00626C3C"/>
    <w:rsid w:val="006270AC"/>
    <w:rsid w:val="0062792C"/>
    <w:rsid w:val="006555FE"/>
    <w:rsid w:val="006570D6"/>
    <w:rsid w:val="006623A3"/>
    <w:rsid w:val="00663B96"/>
    <w:rsid w:val="00665659"/>
    <w:rsid w:val="00666889"/>
    <w:rsid w:val="00671D2F"/>
    <w:rsid w:val="006722D4"/>
    <w:rsid w:val="00676C3E"/>
    <w:rsid w:val="00677768"/>
    <w:rsid w:val="00681CD6"/>
    <w:rsid w:val="00686285"/>
    <w:rsid w:val="00697299"/>
    <w:rsid w:val="006A4D56"/>
    <w:rsid w:val="006A6FAF"/>
    <w:rsid w:val="006B2F58"/>
    <w:rsid w:val="006B4188"/>
    <w:rsid w:val="006B6BE3"/>
    <w:rsid w:val="006C4252"/>
    <w:rsid w:val="006C645B"/>
    <w:rsid w:val="006D115A"/>
    <w:rsid w:val="006D28E3"/>
    <w:rsid w:val="006E156F"/>
    <w:rsid w:val="006F4E74"/>
    <w:rsid w:val="007008A1"/>
    <w:rsid w:val="0070225E"/>
    <w:rsid w:val="00713CDB"/>
    <w:rsid w:val="0072167D"/>
    <w:rsid w:val="0072239A"/>
    <w:rsid w:val="00740206"/>
    <w:rsid w:val="00745EBD"/>
    <w:rsid w:val="00746BDB"/>
    <w:rsid w:val="007552F8"/>
    <w:rsid w:val="00760FFA"/>
    <w:rsid w:val="00762047"/>
    <w:rsid w:val="00771089"/>
    <w:rsid w:val="00777ADB"/>
    <w:rsid w:val="00785A03"/>
    <w:rsid w:val="007A262B"/>
    <w:rsid w:val="007B02C4"/>
    <w:rsid w:val="007D40B9"/>
    <w:rsid w:val="007D68F1"/>
    <w:rsid w:val="007D6AC6"/>
    <w:rsid w:val="007D6FFB"/>
    <w:rsid w:val="007E16FD"/>
    <w:rsid w:val="007E3E3D"/>
    <w:rsid w:val="007E5443"/>
    <w:rsid w:val="007F3CF8"/>
    <w:rsid w:val="007F5B4C"/>
    <w:rsid w:val="0080711A"/>
    <w:rsid w:val="00813FB9"/>
    <w:rsid w:val="00827F22"/>
    <w:rsid w:val="008335AD"/>
    <w:rsid w:val="008358D3"/>
    <w:rsid w:val="00846962"/>
    <w:rsid w:val="00850EE0"/>
    <w:rsid w:val="00851D85"/>
    <w:rsid w:val="00866F7F"/>
    <w:rsid w:val="00875CE2"/>
    <w:rsid w:val="00876503"/>
    <w:rsid w:val="0088364E"/>
    <w:rsid w:val="00883AA2"/>
    <w:rsid w:val="008871CF"/>
    <w:rsid w:val="008A6209"/>
    <w:rsid w:val="008B04E7"/>
    <w:rsid w:val="008B0D6D"/>
    <w:rsid w:val="008B4FBC"/>
    <w:rsid w:val="008B6B7F"/>
    <w:rsid w:val="008C3193"/>
    <w:rsid w:val="008C4C38"/>
    <w:rsid w:val="008C69ED"/>
    <w:rsid w:val="008C7818"/>
    <w:rsid w:val="008D7B43"/>
    <w:rsid w:val="008E2486"/>
    <w:rsid w:val="008E276B"/>
    <w:rsid w:val="008E286E"/>
    <w:rsid w:val="008F0778"/>
    <w:rsid w:val="008F0A7C"/>
    <w:rsid w:val="008F56F2"/>
    <w:rsid w:val="009027B2"/>
    <w:rsid w:val="0091535A"/>
    <w:rsid w:val="009176BF"/>
    <w:rsid w:val="0092379C"/>
    <w:rsid w:val="00923EEC"/>
    <w:rsid w:val="009242D9"/>
    <w:rsid w:val="00924AEF"/>
    <w:rsid w:val="0092550D"/>
    <w:rsid w:val="00930BEC"/>
    <w:rsid w:val="00931C69"/>
    <w:rsid w:val="0093689C"/>
    <w:rsid w:val="00936C88"/>
    <w:rsid w:val="00936E4C"/>
    <w:rsid w:val="009426DC"/>
    <w:rsid w:val="009604F6"/>
    <w:rsid w:val="00962924"/>
    <w:rsid w:val="00962BBD"/>
    <w:rsid w:val="0096618A"/>
    <w:rsid w:val="0097079A"/>
    <w:rsid w:val="00971921"/>
    <w:rsid w:val="00972428"/>
    <w:rsid w:val="00972607"/>
    <w:rsid w:val="00975E06"/>
    <w:rsid w:val="00991526"/>
    <w:rsid w:val="00991727"/>
    <w:rsid w:val="00992E57"/>
    <w:rsid w:val="00996109"/>
    <w:rsid w:val="0099672E"/>
    <w:rsid w:val="009967C2"/>
    <w:rsid w:val="00997EEA"/>
    <w:rsid w:val="009A2183"/>
    <w:rsid w:val="009D6282"/>
    <w:rsid w:val="009E0571"/>
    <w:rsid w:val="009E15AE"/>
    <w:rsid w:val="009E4273"/>
    <w:rsid w:val="009F227C"/>
    <w:rsid w:val="00A0302D"/>
    <w:rsid w:val="00A06462"/>
    <w:rsid w:val="00A06BBE"/>
    <w:rsid w:val="00A22CE9"/>
    <w:rsid w:val="00A414DA"/>
    <w:rsid w:val="00A84D10"/>
    <w:rsid w:val="00A85FDB"/>
    <w:rsid w:val="00A9044C"/>
    <w:rsid w:val="00AA0975"/>
    <w:rsid w:val="00AA22D7"/>
    <w:rsid w:val="00AB29EB"/>
    <w:rsid w:val="00AC3EAF"/>
    <w:rsid w:val="00AD6763"/>
    <w:rsid w:val="00AE154B"/>
    <w:rsid w:val="00AE34C2"/>
    <w:rsid w:val="00AE72E6"/>
    <w:rsid w:val="00AE7F81"/>
    <w:rsid w:val="00B02555"/>
    <w:rsid w:val="00B1251D"/>
    <w:rsid w:val="00B202E9"/>
    <w:rsid w:val="00B21065"/>
    <w:rsid w:val="00B22C56"/>
    <w:rsid w:val="00B349E8"/>
    <w:rsid w:val="00B45993"/>
    <w:rsid w:val="00B506CE"/>
    <w:rsid w:val="00B52088"/>
    <w:rsid w:val="00B53601"/>
    <w:rsid w:val="00B53E85"/>
    <w:rsid w:val="00B56156"/>
    <w:rsid w:val="00B767D4"/>
    <w:rsid w:val="00B83343"/>
    <w:rsid w:val="00B92493"/>
    <w:rsid w:val="00B97759"/>
    <w:rsid w:val="00BA2E3F"/>
    <w:rsid w:val="00BA488E"/>
    <w:rsid w:val="00BD5FB0"/>
    <w:rsid w:val="00BE50F7"/>
    <w:rsid w:val="00BF687C"/>
    <w:rsid w:val="00C22CBE"/>
    <w:rsid w:val="00C2692A"/>
    <w:rsid w:val="00C34469"/>
    <w:rsid w:val="00C34FE5"/>
    <w:rsid w:val="00C40C36"/>
    <w:rsid w:val="00C42CA3"/>
    <w:rsid w:val="00C50A07"/>
    <w:rsid w:val="00C708BA"/>
    <w:rsid w:val="00C71C2D"/>
    <w:rsid w:val="00C74B5E"/>
    <w:rsid w:val="00C75408"/>
    <w:rsid w:val="00C85447"/>
    <w:rsid w:val="00C90CC7"/>
    <w:rsid w:val="00C93A11"/>
    <w:rsid w:val="00C93B6B"/>
    <w:rsid w:val="00CA0935"/>
    <w:rsid w:val="00CA3876"/>
    <w:rsid w:val="00CA5051"/>
    <w:rsid w:val="00CB1554"/>
    <w:rsid w:val="00CB5DB8"/>
    <w:rsid w:val="00CB6536"/>
    <w:rsid w:val="00CC2B36"/>
    <w:rsid w:val="00CC335C"/>
    <w:rsid w:val="00CD0D4E"/>
    <w:rsid w:val="00CD1591"/>
    <w:rsid w:val="00CE0025"/>
    <w:rsid w:val="00CE5409"/>
    <w:rsid w:val="00CF51CB"/>
    <w:rsid w:val="00CF7971"/>
    <w:rsid w:val="00D20544"/>
    <w:rsid w:val="00D237A0"/>
    <w:rsid w:val="00D32056"/>
    <w:rsid w:val="00D35D67"/>
    <w:rsid w:val="00D364EC"/>
    <w:rsid w:val="00D40F74"/>
    <w:rsid w:val="00D41158"/>
    <w:rsid w:val="00D76F86"/>
    <w:rsid w:val="00D90DC3"/>
    <w:rsid w:val="00DA546A"/>
    <w:rsid w:val="00DB06EA"/>
    <w:rsid w:val="00DB35F0"/>
    <w:rsid w:val="00DC4175"/>
    <w:rsid w:val="00DC6A38"/>
    <w:rsid w:val="00DD1B13"/>
    <w:rsid w:val="00DF1700"/>
    <w:rsid w:val="00DF3E38"/>
    <w:rsid w:val="00E026E4"/>
    <w:rsid w:val="00E03E16"/>
    <w:rsid w:val="00E10AF4"/>
    <w:rsid w:val="00E13401"/>
    <w:rsid w:val="00E155A0"/>
    <w:rsid w:val="00E170EC"/>
    <w:rsid w:val="00E20685"/>
    <w:rsid w:val="00E30548"/>
    <w:rsid w:val="00E30DB4"/>
    <w:rsid w:val="00E32808"/>
    <w:rsid w:val="00E402D2"/>
    <w:rsid w:val="00E4229F"/>
    <w:rsid w:val="00E455A4"/>
    <w:rsid w:val="00E463A1"/>
    <w:rsid w:val="00E47CF2"/>
    <w:rsid w:val="00E50027"/>
    <w:rsid w:val="00E50E43"/>
    <w:rsid w:val="00E64E9C"/>
    <w:rsid w:val="00E66538"/>
    <w:rsid w:val="00E706AF"/>
    <w:rsid w:val="00E720AE"/>
    <w:rsid w:val="00E94304"/>
    <w:rsid w:val="00E9592D"/>
    <w:rsid w:val="00E965EF"/>
    <w:rsid w:val="00EA033F"/>
    <w:rsid w:val="00EA62AE"/>
    <w:rsid w:val="00EB09DA"/>
    <w:rsid w:val="00EB2785"/>
    <w:rsid w:val="00EC436D"/>
    <w:rsid w:val="00EC74E5"/>
    <w:rsid w:val="00ED13D6"/>
    <w:rsid w:val="00ED37FD"/>
    <w:rsid w:val="00ED7508"/>
    <w:rsid w:val="00EE5E3D"/>
    <w:rsid w:val="00F02C3A"/>
    <w:rsid w:val="00F22610"/>
    <w:rsid w:val="00F24E7E"/>
    <w:rsid w:val="00F25E7B"/>
    <w:rsid w:val="00F33181"/>
    <w:rsid w:val="00F36B49"/>
    <w:rsid w:val="00F3744E"/>
    <w:rsid w:val="00F40292"/>
    <w:rsid w:val="00F44691"/>
    <w:rsid w:val="00F53B69"/>
    <w:rsid w:val="00F62B7F"/>
    <w:rsid w:val="00F71240"/>
    <w:rsid w:val="00F74B74"/>
    <w:rsid w:val="00F818B3"/>
    <w:rsid w:val="00F82553"/>
    <w:rsid w:val="00F8256C"/>
    <w:rsid w:val="00F8381B"/>
    <w:rsid w:val="00F850C5"/>
    <w:rsid w:val="00F869EC"/>
    <w:rsid w:val="00F911A8"/>
    <w:rsid w:val="00F9697E"/>
    <w:rsid w:val="00FA0342"/>
    <w:rsid w:val="00FA3AA8"/>
    <w:rsid w:val="00FA5D60"/>
    <w:rsid w:val="00FA64C8"/>
    <w:rsid w:val="00FB1863"/>
    <w:rsid w:val="00FB313F"/>
    <w:rsid w:val="00FB5870"/>
    <w:rsid w:val="00FC087C"/>
    <w:rsid w:val="00FC1465"/>
    <w:rsid w:val="00FC4BF6"/>
    <w:rsid w:val="00FD0FE1"/>
    <w:rsid w:val="00FD6918"/>
    <w:rsid w:val="00FE36A4"/>
    <w:rsid w:val="00FE4B9E"/>
    <w:rsid w:val="00FF1226"/>
    <w:rsid w:val="00FF244B"/>
    <w:rsid w:val="00FF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6A154"/>
  <w15:docId w15:val="{48E034E9-92F1-7645-AF4C-4A83F97AE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</w:rPr>
  </w:style>
  <w:style w:type="paragraph" w:styleId="Nadpis1">
    <w:name w:val="heading 1"/>
    <w:basedOn w:val="Normln"/>
    <w:uiPriority w:val="9"/>
    <w:qFormat/>
    <w:pPr>
      <w:spacing w:before="100" w:beforeAutospacing="1" w:after="100" w:afterAutospacing="1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qFormat/>
  </w:style>
  <w:style w:type="character" w:customStyle="1" w:styleId="ZhlavChar">
    <w:name w:val="Záhlaví Char"/>
    <w:basedOn w:val="Standardnpsmoodstavce"/>
    <w:rPr>
      <w:w w:val="100"/>
      <w:position w:val="-1"/>
      <w:effect w:val="none"/>
      <w:vertAlign w:val="baseline"/>
      <w:cs w:val="0"/>
      <w:em w:val="none"/>
    </w:rPr>
  </w:style>
  <w:style w:type="paragraph" w:styleId="Zpat">
    <w:name w:val="footer"/>
    <w:basedOn w:val="Normln"/>
    <w:qFormat/>
  </w:style>
  <w:style w:type="character" w:customStyle="1" w:styleId="ZpatChar">
    <w:name w:val="Zápatí Char"/>
    <w:basedOn w:val="Standardnpsmoodstavce"/>
    <w:rPr>
      <w:w w:val="100"/>
      <w:position w:val="-1"/>
      <w:effect w:val="none"/>
      <w:vertAlign w:val="baseline"/>
      <w:cs w:val="0"/>
      <w:em w:val="none"/>
    </w:rPr>
  </w:style>
  <w:style w:type="paragraph" w:styleId="Textbubliny">
    <w:name w:val="Balloon Text"/>
    <w:basedOn w:val="Normln"/>
    <w:qFormat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rPr>
      <w:rFonts w:ascii="Lucida Grande" w:hAnsi="Lucida Grande" w:cs="Lucida Grande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Hypertextovodkaz">
    <w:name w:val="Hyperlink"/>
    <w:rPr>
      <w:rFonts w:ascii="Helvetica" w:eastAsia="Arial Unicode MS" w:hAnsi="Helvetica"/>
      <w:color w:val="0000FF"/>
      <w:w w:val="100"/>
      <w:position w:val="-1"/>
      <w:effect w:val="none"/>
      <w:vertAlign w:val="baseline"/>
      <w:cs w:val="0"/>
      <w:em w:val="none"/>
    </w:rPr>
  </w:style>
  <w:style w:type="paragraph" w:customStyle="1" w:styleId="imported-Normln">
    <w:name w:val="imported-Normální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Helvetica" w:eastAsia="Arial Unicode MS" w:hAnsi="Helvetica"/>
      <w:color w:val="000000"/>
      <w:position w:val="-1"/>
      <w:sz w:val="22"/>
    </w:rPr>
  </w:style>
  <w:style w:type="character" w:styleId="Siln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name5">
    <w:name w:val="name5"/>
    <w:basedOn w:val="Standardnpsmoodstavce"/>
    <w:rPr>
      <w:w w:val="100"/>
      <w:position w:val="-1"/>
      <w:effect w:val="none"/>
      <w:vertAlign w:val="baseline"/>
      <w:cs w:val="0"/>
      <w:em w:val="none"/>
    </w:rPr>
  </w:style>
  <w:style w:type="paragraph" w:styleId="Bezmezer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</w:style>
  <w:style w:type="paragraph" w:styleId="Zkladntext2">
    <w:name w:val="Body Text 2"/>
    <w:basedOn w:val="Normln"/>
    <w:pPr>
      <w:widowControl w:val="0"/>
      <w:jc w:val="both"/>
    </w:pPr>
    <w:rPr>
      <w:szCs w:val="20"/>
    </w:rPr>
  </w:style>
  <w:style w:type="character" w:customStyle="1" w:styleId="Zkladntext2Char">
    <w:name w:val="Základní text 2 Char"/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</w:rPr>
  </w:style>
  <w:style w:type="paragraph" w:styleId="Zkladntextodsazen">
    <w:name w:val="Body Text Indent"/>
    <w:basedOn w:val="Normln"/>
    <w:pPr>
      <w:widowControl w:val="0"/>
      <w:ind w:left="720"/>
      <w:jc w:val="both"/>
    </w:pPr>
    <w:rPr>
      <w:szCs w:val="20"/>
    </w:rPr>
  </w:style>
  <w:style w:type="character" w:customStyle="1" w:styleId="ZkladntextodsazenChar">
    <w:name w:val="Základní text odsazený Char"/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</w:rPr>
  </w:style>
  <w:style w:type="paragraph" w:styleId="Zkladntextodsazen2">
    <w:name w:val="Body Text Indent 2"/>
    <w:basedOn w:val="Normln"/>
    <w:pPr>
      <w:widowControl w:val="0"/>
      <w:ind w:left="708"/>
      <w:jc w:val="both"/>
    </w:pPr>
    <w:rPr>
      <w:szCs w:val="20"/>
    </w:rPr>
  </w:style>
  <w:style w:type="character" w:customStyle="1" w:styleId="Zkladntextodsazen2Char">
    <w:name w:val="Základní text odsazený 2 Char"/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</w:rPr>
  </w:style>
  <w:style w:type="paragraph" w:styleId="Normlnweb">
    <w:name w:val="Normal (Web)"/>
    <w:basedOn w:val="Normln"/>
    <w:uiPriority w:val="99"/>
    <w:pPr>
      <w:spacing w:before="100" w:beforeAutospacing="1" w:after="100" w:afterAutospacing="1"/>
    </w:pPr>
  </w:style>
  <w:style w:type="paragraph" w:styleId="Odstavecseseznamem">
    <w:name w:val="List Paragraph"/>
    <w:basedOn w:val="Normln"/>
    <w:pPr>
      <w:ind w:left="708"/>
    </w:pPr>
  </w:style>
  <w:style w:type="paragraph" w:customStyle="1" w:styleId="RTFUndefined">
    <w:name w:val="RTF_Undefined"/>
    <w:basedOn w:val="Normln"/>
    <w:pPr>
      <w:suppressAutoHyphens w:val="0"/>
      <w:overflowPunct w:val="0"/>
      <w:autoSpaceDE w:val="0"/>
      <w:autoSpaceDN w:val="0"/>
      <w:adjustRightInd w:val="0"/>
      <w:spacing w:line="228" w:lineRule="auto"/>
    </w:pPr>
    <w:rPr>
      <w:rFonts w:ascii="Arial" w:hAnsi="Arial"/>
      <w:sz w:val="20"/>
      <w:szCs w:val="20"/>
    </w:rPr>
  </w:style>
  <w:style w:type="paragraph" w:customStyle="1" w:styleId="Text">
    <w:name w:val="Text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Helvetica" w:eastAsia="Arial Unicode MS" w:hAnsi="Helvetica" w:cs="Arial Unicode MS"/>
      <w:color w:val="000000"/>
      <w:position w:val="-1"/>
      <w:sz w:val="22"/>
      <w:szCs w:val="22"/>
    </w:rPr>
  </w:style>
  <w:style w:type="character" w:customStyle="1" w:styleId="dn">
    <w:name w:val="Žádný"/>
    <w:rPr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customStyle="1" w:styleId="Nevyeenzmnka1">
    <w:name w:val="Nevyřešená zmínka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styleId="Odkaznakoment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komente">
    <w:name w:val="annotation text"/>
    <w:basedOn w:val="Normln"/>
    <w:qFormat/>
    <w:rPr>
      <w:sz w:val="20"/>
      <w:szCs w:val="20"/>
    </w:rPr>
  </w:style>
  <w:style w:type="character" w:customStyle="1" w:styleId="TextkomenteChar">
    <w:name w:val="Text komentáře Char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Pedmtkomente">
    <w:name w:val="annotation subject"/>
    <w:basedOn w:val="Textkomente"/>
    <w:next w:val="Textkomente"/>
    <w:qFormat/>
    <w:rPr>
      <w:b/>
      <w:bCs/>
    </w:rPr>
  </w:style>
  <w:style w:type="character" w:customStyle="1" w:styleId="PedmtkomenteChar">
    <w:name w:val="Předmět komentáře Char"/>
    <w:rPr>
      <w:b/>
      <w:bCs/>
      <w:w w:val="100"/>
      <w:position w:val="-1"/>
      <w:effect w:val="none"/>
      <w:vertAlign w:val="baseline"/>
      <w:cs w:val="0"/>
      <w:em w:val="none"/>
      <w:lang w:eastAsia="en-US"/>
    </w:rPr>
  </w:style>
  <w:style w:type="character" w:styleId="Sledovanodkaz">
    <w:name w:val="FollowedHyperlink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Nadpis1Char">
    <w:name w:val="Nadpis 1 Char"/>
    <w:rPr>
      <w:rFonts w:ascii="Times New Roman" w:eastAsia="Times New Roman" w:hAnsi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</w:rPr>
  </w:style>
  <w:style w:type="character" w:customStyle="1" w:styleId="Nadpis2Char">
    <w:name w:val="Nadpis 2 Char"/>
    <w:rPr>
      <w:rFonts w:ascii="Calibri Light" w:eastAsia="Times New Roman" w:hAnsi="Calibri Light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ze">
    <w:name w:val="Revision"/>
    <w:hidden/>
    <w:uiPriority w:val="99"/>
    <w:semiHidden/>
    <w:rsid w:val="009967C2"/>
    <w:rPr>
      <w:rFonts w:ascii="Times New Roman" w:eastAsia="Times New Roman" w:hAnsi="Times New Roman"/>
      <w:position w:val="-1"/>
      <w:sz w:val="24"/>
      <w:szCs w:val="24"/>
    </w:rPr>
  </w:style>
  <w:style w:type="character" w:customStyle="1" w:styleId="gmail-m537912850678528012gmaildefault">
    <w:name w:val="gmail-m_537912850678528012gmaildefault"/>
    <w:basedOn w:val="Standardnpsmoodstavce"/>
    <w:rsid w:val="00962BBD"/>
  </w:style>
  <w:style w:type="character" w:customStyle="1" w:styleId="Hyperlink0">
    <w:name w:val="Hyperlink.0"/>
    <w:basedOn w:val="Standardnpsmoodstavce"/>
    <w:rsid w:val="00034440"/>
    <w:rPr>
      <w:rFonts w:ascii="Etelka Light" w:eastAsia="Etelka Light" w:hAnsi="Etelka Light" w:cs="Etelka Light"/>
      <w:b w:val="0"/>
      <w:bCs w:val="0"/>
      <w:i w:val="0"/>
      <w:iCs w:val="0"/>
      <w:outline w:val="0"/>
      <w:color w:val="0000FF"/>
      <w:position w:val="0"/>
      <w:sz w:val="22"/>
      <w:szCs w:val="22"/>
      <w:u w:val="single" w:color="0000FF"/>
      <w:vertAlign w:val="baseline"/>
    </w:rPr>
  </w:style>
  <w:style w:type="character" w:customStyle="1" w:styleId="Hyperlink1">
    <w:name w:val="Hyperlink.1"/>
    <w:basedOn w:val="dn"/>
    <w:rsid w:val="00034440"/>
    <w:rPr>
      <w:rFonts w:ascii="Etelka Light" w:eastAsia="Etelka Light" w:hAnsi="Etelka Light" w:cs="Etelka Light"/>
      <w:outline w:val="0"/>
      <w:color w:val="0000FF"/>
      <w:w w:val="100"/>
      <w:position w:val="-1"/>
      <w:sz w:val="22"/>
      <w:szCs w:val="22"/>
      <w:u w:color="0000FF"/>
      <w:effect w:val="none"/>
      <w:vertAlign w:val="baseline"/>
      <w:cs w:val="0"/>
      <w:em w:val="none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61072F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F62B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4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5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2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12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9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2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22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58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2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19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06457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20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975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6636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94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2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38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51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3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66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94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53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15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8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40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9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78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7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1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23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4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65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43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35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34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15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57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5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7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0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33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23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4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73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70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81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81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76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35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07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4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65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9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8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39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4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96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11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23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43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40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23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99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8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1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34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75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81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5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79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78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08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65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3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9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6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26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8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49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71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40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72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728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671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78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8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8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8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66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17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02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9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36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0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14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79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05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43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2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2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0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79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9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68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64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77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87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63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53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00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47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8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3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80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9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46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71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34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65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7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13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26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36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30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2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54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0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8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9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7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19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89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23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87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17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87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7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7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84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98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80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61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1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8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95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34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937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0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3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83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84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26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33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4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4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4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72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76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80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32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44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1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18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7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55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23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fo.cz/koncert/e4-zus-open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jfo.cz/koncert/1-abonetni-koncert-v-opave/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dvorakova@koncertnisal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vorakova@jfo.cz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pdFDWt/xK8hIqy6vm4epcpCK+A==">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762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zajon</dc:creator>
  <cp:lastModifiedBy>Michaela Dvořáková</cp:lastModifiedBy>
  <cp:revision>10</cp:revision>
  <cp:lastPrinted>2022-05-13T08:30:00Z</cp:lastPrinted>
  <dcterms:created xsi:type="dcterms:W3CDTF">2022-05-23T06:46:00Z</dcterms:created>
  <dcterms:modified xsi:type="dcterms:W3CDTF">2022-05-23T10:19:00Z</dcterms:modified>
</cp:coreProperties>
</file>